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862" w:rsidRDefault="00986298">
      <w:pPr>
        <w:pStyle w:val="Titre1"/>
      </w:pPr>
      <w:r>
        <w:rPr>
          <w:rFonts w:ascii="Century Gothic" w:eastAsia="+mn-ea" w:hAnsi="Century Gothic" w:cs="+mn-cs"/>
          <w:noProof/>
          <w:color w:val="000000"/>
          <w:kern w:val="24"/>
          <w:szCs w:val="19"/>
        </w:rPr>
        <mc:AlternateContent>
          <mc:Choice Requires="wps">
            <w:drawing>
              <wp:anchor distT="0" distB="0" distL="114300" distR="114300" simplePos="0" relativeHeight="251667456" behindDoc="0" locked="0" layoutInCell="1" allowOverlap="1" wp14:editId="77913DF6">
                <wp:simplePos x="0" y="0"/>
                <mc:AlternateContent>
                  <mc:Choice Requires="wp14">
                    <wp:positionH relativeFrom="margin">
                      <wp14:pctPosHOffset>67000</wp14:pctPosHOffset>
                    </wp:positionH>
                  </mc:Choice>
                  <mc:Fallback>
                    <wp:positionH relativeFrom="page">
                      <wp:posOffset>4838700</wp:posOffset>
                    </wp:positionH>
                  </mc:Fallback>
                </mc:AlternateContent>
                <mc:AlternateContent>
                  <mc:Choice Requires="wp14">
                    <wp:positionV relativeFrom="margin">
                      <wp14:pctPosVOffset>15000</wp14:pctPosVOffset>
                    </wp:positionV>
                  </mc:Choice>
                  <mc:Fallback>
                    <wp:positionV relativeFrom="page">
                      <wp:posOffset>2113915</wp:posOffset>
                    </wp:positionV>
                  </mc:Fallback>
                </mc:AlternateContent>
                <wp:extent cx="2106295" cy="7202170"/>
                <wp:effectExtent l="0" t="0" r="5715" b="7620"/>
                <wp:wrapSquare wrapText="bothSides"/>
                <wp:docPr id="6" name="Encadré"/>
                <wp:cNvGraphicFramePr/>
                <a:graphic xmlns:a="http://schemas.openxmlformats.org/drawingml/2006/main">
                  <a:graphicData uri="http://schemas.microsoft.com/office/word/2010/wordprocessingShape">
                    <wps:wsp>
                      <wps:cNvSpPr/>
                      <wps:spPr>
                        <a:xfrm>
                          <a:off x="0" y="0"/>
                          <a:ext cx="2106295" cy="7202170"/>
                        </a:xfrm>
                        <a:prstGeom prst="rect">
                          <a:avLst/>
                        </a:prstGeom>
                        <a:solidFill>
                          <a:schemeClr val="accent3">
                            <a:lumMod val="40000"/>
                            <a:lumOff val="60000"/>
                            <a:alpha val="70000"/>
                          </a:schemeClr>
                        </a:solidFill>
                        <a:ln w="63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Book Antiqua" w:eastAsia="+mn-ea" w:hAnsi="Book Antiqua" w:cs="+mn-cs"/>
                                <w:caps/>
                                <w:color w:val="564B3C" w:themeColor="text2"/>
                                <w:kern w:val="24"/>
                                <w:sz w:val="24"/>
                                <w:szCs w:val="24"/>
                              </w:rPr>
                              <w:id w:val="-1123620298"/>
                              <w:placeholder>
                                <w:docPart w:val="22A175B8AF764BEB876CA32B7520635F"/>
                              </w:placeholder>
                              <w:temporary/>
                              <w:showingPlcHdr/>
                              <w:text/>
                            </w:sdtPr>
                            <w:sdtEndPr/>
                            <w:sdtContent>
                              <w:p w:rsidR="00D67862" w:rsidRDefault="00986298">
                                <w:pPr>
                                  <w:spacing w:before="240" w:after="240" w:line="240" w:lineRule="auto"/>
                                  <w:ind w:left="274" w:right="346" w:firstLine="0"/>
                                  <w:rPr>
                                    <w:rFonts w:ascii="Book Antiqua" w:eastAsia="+mn-ea" w:hAnsi="Book Antiqua" w:cs="+mn-cs"/>
                                    <w:caps/>
                                    <w:color w:val="564B3C" w:themeColor="text2"/>
                                    <w:kern w:val="24"/>
                                    <w:sz w:val="24"/>
                                    <w:szCs w:val="24"/>
                                  </w:rPr>
                                </w:pPr>
                                <w:r>
                                  <w:rPr>
                                    <w:rFonts w:ascii="Book Antiqua" w:eastAsia="+mn-ea" w:hAnsi="Book Antiqua" w:cs="+mn-cs"/>
                                    <w:caps/>
                                    <w:color w:val="564B3C" w:themeColor="text2"/>
                                    <w:kern w:val="24"/>
                                    <w:sz w:val="24"/>
                                    <w:szCs w:val="24"/>
                                  </w:rPr>
                                  <w:t>[Titre de votre encadré]</w:t>
                                </w:r>
                              </w:p>
                            </w:sdtContent>
                          </w:sdt>
                          <w:sdt>
                            <w:sdtPr>
                              <w:rPr>
                                <w:rFonts w:ascii="Century Gothic" w:eastAsia="+mn-ea" w:hAnsi="Century Gothic" w:cs="+mn-cs"/>
                                <w:color w:val="564B3C" w:themeColor="text2"/>
                                <w:kern w:val="24"/>
                                <w:sz w:val="20"/>
                                <w:szCs w:val="20"/>
                              </w:rPr>
                              <w:id w:val="2074070061"/>
                              <w:placeholder>
                                <w:docPart w:val="A9BCB129C3844D7C9BEF39E0AF8FC9F0"/>
                              </w:placeholder>
                              <w:temporary/>
                              <w:showingPlcHdr/>
                              <w:text/>
                            </w:sdtPr>
                            <w:sdtEndPr/>
                            <w:sdtContent>
                              <w:p w:rsidR="00D67862" w:rsidRDefault="00986298">
                                <w:pPr>
                                  <w:spacing w:line="360" w:lineRule="auto"/>
                                  <w:ind w:left="274" w:right="346" w:firstLine="0"/>
                                  <w:rPr>
                                    <w:rFonts w:ascii="Times New Roman" w:eastAsia="Times New Roman" w:hAnsi="Times New Roman" w:cs="Times New Roman"/>
                                    <w:sz w:val="24"/>
                                    <w:szCs w:val="24"/>
                                  </w:rPr>
                                </w:pPr>
                                <w:r>
                                  <w:rPr>
                                    <w:rFonts w:ascii="Century Gothic" w:eastAsia="+mn-ea" w:hAnsi="Century Gothic" w:cs="+mn-cs"/>
                                    <w:color w:val="564B3C" w:themeColor="text2"/>
                                    <w:kern w:val="24"/>
                                    <w:sz w:val="20"/>
                                    <w:szCs w:val="20"/>
                                  </w:rPr>
                                  <w:t xml:space="preserve">[Dans l’onglet Insertion, les galeries proposent des éléments qui sont conçus pour s’intégrer tout naturellement dans l’aspect général de votre document. </w:t>
                                </w:r>
                                <w:r>
                                  <w:rPr>
                                    <w:rFonts w:ascii="Century Gothic" w:eastAsia="+mn-ea" w:hAnsi="Century Gothic" w:cs="+mn-cs"/>
                                    <w:color w:val="564B3C" w:themeColor="text2"/>
                                    <w:kern w:val="24"/>
                                    <w:sz w:val="20"/>
                                    <w:szCs w:val="20"/>
                                  </w:rPr>
                                  <w:t>Vous pouvez utiliser ces galeries pour insérer des tableaux, des en-têtes, des pieds de page, des listes, des pages de garde et tout autre bloc de construction de document. Lorsque vous créez des images, des graphiques ou des diagrammes, eux aussi sont ass</w:t>
                                </w:r>
                                <w:r>
                                  <w:rPr>
                                    <w:rFonts w:ascii="Century Gothic" w:eastAsia="+mn-ea" w:hAnsi="Century Gothic" w:cs="+mn-cs"/>
                                    <w:color w:val="564B3C" w:themeColor="text2"/>
                                    <w:kern w:val="24"/>
                                    <w:sz w:val="20"/>
                                    <w:szCs w:val="20"/>
                                  </w:rPr>
                                  <w:t>ortis à l’aspect de votre document. Dans l’onglet Insertion, les galeries proposent des éléments qui sont conçus pour s’intégrer tout naturellement dans l’aspect général de votre document.]</w:t>
                                </w:r>
                              </w:p>
                            </w:sdtContent>
                          </w:sdt>
                        </w:txbxContent>
                      </wps:txbx>
                      <wps:bodyPr wrap="square" lIns="182880" tIns="45703" rIns="182880" bIns="45703" rtlCol="0" anchor="t">
                        <a:noAutofit/>
                      </wps:bodyPr>
                    </wps:wsp>
                  </a:graphicData>
                </a:graphic>
                <wp14:sizeRelH relativeFrom="margin">
                  <wp14:pctWidth>33000</wp14:pctWidth>
                </wp14:sizeRelH>
                <wp14:sizeRelV relativeFrom="margin">
                  <wp14:pctHeight>83000</wp14:pctHeight>
                </wp14:sizeRelV>
              </wp:anchor>
            </w:drawing>
          </mc:Choice>
          <mc:Fallback>
            <w:pict>
              <v:rect id="Encadré" o:spid="_x0000_s1026" style="position:absolute;margin-left:0;margin-top:0;width:165.85pt;height:567.1pt;z-index:251667456;visibility:visible;mso-wrap-style:square;mso-width-percent:330;mso-height-percent:830;mso-left-percent:670;mso-top-percent:150;mso-wrap-distance-left:9pt;mso-wrap-distance-top:0;mso-wrap-distance-right:9pt;mso-wrap-distance-bottom:0;mso-position-horizontal-relative:margin;mso-position-vertical-relative:margin;mso-width-percent:330;mso-height-percent:830;mso-left-percent:670;mso-top-percent:1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" fillcolor="#e1deba [1302]" strokecolor="#6b7c71 [2404]" strokeweight=".5pt">
                <v:fill opacity="46003f"/>
                <v:textbox inset="14.4pt,1.2695mm,14.4pt,1.2695mm">
                  <w:txbxContent>
                    <w:sdt>
                      <w:sdtPr>
                        <w:rPr>
                          <w:rFonts w:ascii="Book Antiqua" w:eastAsia="+mn-ea" w:hAnsi="Book Antiqua" w:cs="+mn-cs"/>
                          <w:caps/>
                          <w:color w:val="564B3C" w:themeColor="text2"/>
                          <w:kern w:val="24"/>
                          <w:sz w:val="24"/>
                          <w:szCs w:val="24"/>
                        </w:rPr>
                        <w:id w:val="-1123620298"/>
                        <w:placeholder>
                          <w:docPart w:val="22A175B8AF764BEB876CA32B7520635F"/>
                        </w:placeholder>
                        <w:temporary/>
                        <w:showingPlcHdr/>
                        <w:text/>
                      </w:sdtPr>
                      <w:sdtEndPr/>
                      <w:sdtContent>
                        <w:p w:rsidR="00D67862" w:rsidRDefault="00986298">
                          <w:pPr>
                            <w:spacing w:before="240" w:after="240" w:line="240" w:lineRule="auto"/>
                            <w:ind w:left="274" w:right="346" w:firstLine="0"/>
                            <w:rPr>
                              <w:rFonts w:ascii="Book Antiqua" w:eastAsia="+mn-ea" w:hAnsi="Book Antiqua" w:cs="+mn-cs"/>
                              <w:caps/>
                              <w:color w:val="564B3C" w:themeColor="text2"/>
                              <w:kern w:val="24"/>
                              <w:sz w:val="24"/>
                              <w:szCs w:val="24"/>
                            </w:rPr>
                          </w:pPr>
                          <w:r>
                            <w:rPr>
                              <w:rFonts w:ascii="Book Antiqua" w:eastAsia="+mn-ea" w:hAnsi="Book Antiqua" w:cs="+mn-cs"/>
                              <w:caps/>
                              <w:color w:val="564B3C" w:themeColor="text2"/>
                              <w:kern w:val="24"/>
                              <w:sz w:val="24"/>
                              <w:szCs w:val="24"/>
                            </w:rPr>
                            <w:t>[Titre de votre encadré]</w:t>
                          </w:r>
                        </w:p>
                      </w:sdtContent>
                    </w:sdt>
                    <w:sdt>
                      <w:sdtPr>
                        <w:rPr>
                          <w:rFonts w:ascii="Century Gothic" w:eastAsia="+mn-ea" w:hAnsi="Century Gothic" w:cs="+mn-cs"/>
                          <w:color w:val="564B3C" w:themeColor="text2"/>
                          <w:kern w:val="24"/>
                          <w:sz w:val="20"/>
                          <w:szCs w:val="20"/>
                        </w:rPr>
                        <w:id w:val="2074070061"/>
                        <w:placeholder>
                          <w:docPart w:val="A9BCB129C3844D7C9BEF39E0AF8FC9F0"/>
                        </w:placeholder>
                        <w:temporary/>
                        <w:showingPlcHdr/>
                        <w:text/>
                      </w:sdtPr>
                      <w:sdtEndPr/>
                      <w:sdtContent>
                        <w:p w:rsidR="00D67862" w:rsidRDefault="00986298">
                          <w:pPr>
                            <w:spacing w:line="360" w:lineRule="auto"/>
                            <w:ind w:left="274" w:right="346" w:firstLine="0"/>
                            <w:rPr>
                              <w:rFonts w:ascii="Times New Roman" w:eastAsia="Times New Roman" w:hAnsi="Times New Roman" w:cs="Times New Roman"/>
                              <w:sz w:val="24"/>
                              <w:szCs w:val="24"/>
                            </w:rPr>
                          </w:pPr>
                          <w:r>
                            <w:rPr>
                              <w:rFonts w:ascii="Century Gothic" w:eastAsia="+mn-ea" w:hAnsi="Century Gothic" w:cs="+mn-cs"/>
                              <w:color w:val="564B3C" w:themeColor="text2"/>
                              <w:kern w:val="24"/>
                              <w:sz w:val="20"/>
                              <w:szCs w:val="20"/>
                            </w:rPr>
                            <w:t xml:space="preserve">[Dans l’onglet Insertion, les galeries proposent des éléments qui sont conçus pour s’intégrer tout naturellement dans l’aspect général de votre document. </w:t>
                          </w:r>
                          <w:r>
                            <w:rPr>
                              <w:rFonts w:ascii="Century Gothic" w:eastAsia="+mn-ea" w:hAnsi="Century Gothic" w:cs="+mn-cs"/>
                              <w:color w:val="564B3C" w:themeColor="text2"/>
                              <w:kern w:val="24"/>
                              <w:sz w:val="20"/>
                              <w:szCs w:val="20"/>
                            </w:rPr>
                            <w:t>Vous pouvez utiliser ces galeries pour insérer des tableaux, des en-têtes, des pieds de page, des listes, des pages de garde et tout autre bloc de construction de document. Lorsque vous créez des images, des graphiques ou des diagrammes, eux aussi sont ass</w:t>
                          </w:r>
                          <w:r>
                            <w:rPr>
                              <w:rFonts w:ascii="Century Gothic" w:eastAsia="+mn-ea" w:hAnsi="Century Gothic" w:cs="+mn-cs"/>
                              <w:color w:val="564B3C" w:themeColor="text2"/>
                              <w:kern w:val="24"/>
                              <w:sz w:val="20"/>
                              <w:szCs w:val="20"/>
                            </w:rPr>
                            <w:t>ortis à l’aspect de votre document. Dans l’onglet Insertion, les galeries proposent des éléments qui sont conçus pour s’intégrer tout naturellement dans l’aspect général de votre document.]</w:t>
                          </w:r>
                        </w:p>
                      </w:sdtContent>
                    </w:sdt>
                  </w:txbxContent>
                </v:textbox>
                <w10:wrap type="square" anchorx="margin" anchory="margin"/>
              </v:rect>
            </w:pict>
          </mc:Fallback>
        </mc:AlternateContent>
      </w:r>
      <w:r>
        <w:rPr>
          <w:noProof/>
        </w:rPr>
        <mc:AlternateContent>
          <mc:Choice Requires="wps">
            <w:drawing>
              <wp:anchor distT="0" distB="0" distL="114300" distR="114300" simplePos="0" relativeHeight="251659264" behindDoc="0" locked="0" layoutInCell="1" allowOverlap="1" wp14:editId="784D282A">
                <wp:simplePos x="0" y="0"/>
                <wp:positionH relativeFrom="margin">
                  <wp:align>center</wp:align>
                </wp:positionH>
                <mc:AlternateContent>
                  <mc:Choice Requires="wp14">
                    <wp:positionV relativeFrom="margin">
                      <wp14:pctPosVOffset>9100</wp14:pctPosVOffset>
                    </wp:positionV>
                  </mc:Choice>
                  <mc:Fallback>
                    <wp:positionV relativeFrom="page">
                      <wp:posOffset>1569085</wp:posOffset>
                    </wp:positionV>
                  </mc:Fallback>
                </mc:AlternateContent>
                <wp:extent cx="6548120" cy="383540"/>
                <wp:effectExtent l="0" t="0" r="0" b="0"/>
                <wp:wrapSquare wrapText="bothSides"/>
                <wp:docPr id="5" name="Zone : nom de la société"/>
                <wp:cNvGraphicFramePr/>
                <a:graphic xmlns:a="http://schemas.openxmlformats.org/drawingml/2006/main">
                  <a:graphicData uri="http://schemas.microsoft.com/office/word/2010/wordprocessingShape">
                    <wps:wsp>
                      <wps:cNvSpPr/>
                      <wps:spPr>
                        <a:xfrm>
                          <a:off x="0" y="0"/>
                          <a:ext cx="6548120" cy="383540"/>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D67862" w:rsidRDefault="00986298">
                            <w:pPr>
                              <w:pStyle w:val="Sous-titre"/>
                              <w:jc w:val="center"/>
                              <w:rPr>
                                <w:sz w:val="22"/>
                                <w:szCs w:val="22"/>
                              </w:rPr>
                            </w:pPr>
                            <w:sdt>
                              <w:sdtPr>
                                <w:rPr>
                                  <w:color w:val="FFFFFF" w:themeColor="background1"/>
                                  <w:sz w:val="22"/>
                                  <w:szCs w:val="22"/>
                                </w:rPr>
                                <w:alias w:val="Société"/>
                                <w:id w:val="2039312884"/>
                                <w:showingPlcHdr/>
                                <w:dataBinding w:prefixMappings="xmlns:ns0='http://schemas.openxmlformats.org/officeDocument/2006/extended-properties'" w:xpath="/ns0:Properties[1]/ns0:Company[1]" w:storeItemID="{6668398D-A668-4E3E-A5EB-62B293D839F1}"/>
                                <w:text/>
                              </w:sdtPr>
                              <w:sdtEndPr/>
                              <w:sdtContent>
                                <w:r>
                                  <w:rPr>
                                    <w:color w:val="FFFFFF" w:themeColor="background1"/>
                                    <w:sz w:val="22"/>
                                    <w:szCs w:val="22"/>
                                  </w:rPr>
                                  <w:t>[Nom de la société]</w:t>
                                </w:r>
                              </w:sdtContent>
                            </w:sdt>
                          </w:p>
                        </w:txbxContent>
                      </wps:txbx>
                      <wps:bodyPr wrap="square" lIns="91405" tIns="45703" rIns="91405" bIns="54864" rtlCol="0" anchor="b"/>
                    </wps:wsp>
                  </a:graphicData>
                </a:graphic>
                <wp14:sizeRelH relativeFrom="margin">
                  <wp14:pctWidth>102300</wp14:pctWidth>
                </wp14:sizeRelH>
                <wp14:sizeRelV relativeFrom="margin">
                  <wp14:pctHeight>0</wp14:pctHeight>
                </wp14:sizeRelV>
              </wp:anchor>
            </w:drawing>
          </mc:Choice>
          <mc:Fallback>
            <w:pict>
              <v:rect id="Zone : nom de la société" o:spid="_x0000_s1027" style="position:absolute;margin-left:0;margin-top:0;width:515.6pt;height:30.2pt;z-index:251659264;visibility:visible;mso-wrap-style:square;mso-width-percent:1023;mso-height-percent:0;mso-top-percent:91;mso-wrap-distance-left:9pt;mso-wrap-distance-top:0;mso-wrap-distance-right:9pt;mso-wrap-distance-bottom:0;mso-position-horizontal:center;mso-position-horizontal-relative:margin;mso-position-vertical-relative:margin;mso-width-percent:1023;mso-height-percent:0;mso-top-percent:91;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" fillcolor="#93a299 [3204]" stroked="f" strokeweight=".5pt">
                <v:textbox inset="2.53903mm,1.2695mm,2.53903mm,4.32pt">
                  <w:txbxContent>
                    <w:p w:rsidR="00D67862" w:rsidRDefault="00986298">
                      <w:pPr>
                        <w:pStyle w:val="Sous-titre"/>
                        <w:jc w:val="center"/>
                        <w:rPr>
                          <w:sz w:val="22"/>
                          <w:szCs w:val="22"/>
                        </w:rPr>
                      </w:pPr>
                      <w:sdt>
                        <w:sdtPr>
                          <w:rPr>
                            <w:color w:val="FFFFFF" w:themeColor="background1"/>
                            <w:sz w:val="22"/>
                            <w:szCs w:val="22"/>
                          </w:rPr>
                          <w:alias w:val="Société"/>
                          <w:id w:val="2039312884"/>
                          <w:showingPlcHdr/>
                          <w:dataBinding w:prefixMappings="xmlns:ns0='http://schemas.openxmlformats.org/officeDocument/2006/extended-properties'" w:xpath="/ns0:Properties[1]/ns0:Company[1]" w:storeItemID="{6668398D-A668-4E3E-A5EB-62B293D839F1}"/>
                          <w:text/>
                        </w:sdtPr>
                        <w:sdtEndPr/>
                        <w:sdtContent>
                          <w:r>
                            <w:rPr>
                              <w:color w:val="FFFFFF" w:themeColor="background1"/>
                              <w:sz w:val="22"/>
                              <w:szCs w:val="22"/>
                            </w:rPr>
                            <w:t>[Nom de la société]</w:t>
                          </w:r>
                        </w:sdtContent>
                      </w:sdt>
                    </w:p>
                  </w:txbxContent>
                </v:textbox>
                <w10:wrap type="square" anchorx="margin" anchory="margin"/>
              </v:rect>
            </w:pict>
          </mc:Fallback>
        </mc:AlternateContent>
      </w:r>
      <w:r>
        <w:rPr>
          <w:noProof/>
        </w:rPr>
        <mc:AlternateContent>
          <mc:Choice Requires="wps">
            <w:drawing>
              <wp:anchor distT="91440" distB="91440" distL="114300" distR="114300" simplePos="0" relativeHeight="251660288" behindDoc="0" locked="0" layoutInCell="1" allowOverlap="1" wp14:editId="63BCEA6B">
                <wp:simplePos x="0" y="0"/>
                <wp:positionH relativeFrom="margin">
                  <wp:align>center</wp:align>
                </wp:positionH>
                <mc:AlternateContent>
                  <mc:Choice Requires="wp14">
                    <wp:positionV relativeFrom="margin">
                      <wp14:pctPosVOffset>800</wp14:pctPosVOffset>
                    </wp:positionV>
                  </mc:Choice>
                  <mc:Fallback>
                    <wp:positionV relativeFrom="page">
                      <wp:posOffset>802640</wp:posOffset>
                    </wp:positionV>
                  </mc:Fallback>
                </mc:AlternateContent>
                <wp:extent cx="6548120" cy="1097280"/>
                <wp:effectExtent l="0" t="0" r="0" b="7620"/>
                <wp:wrapSquare wrapText="bothSides"/>
                <wp:docPr id="7" name="Zone : titre du bulletin d’informations"/>
                <wp:cNvGraphicFramePr/>
                <a:graphic xmlns:a="http://schemas.openxmlformats.org/drawingml/2006/main">
                  <a:graphicData uri="http://schemas.microsoft.com/office/word/2010/wordprocessingShape">
                    <wps:wsp>
                      <wps:cNvSpPr/>
                      <wps:spPr>
                        <a:xfrm>
                          <a:off x="0" y="0"/>
                          <a:ext cx="6548120" cy="1097280"/>
                        </a:xfrm>
                        <a:prstGeom prst="rect">
                          <a:avLst/>
                        </a:prstGeom>
                        <a:noFill/>
                        <a:ln w="6350" cmpd="sng">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67862" w:rsidRDefault="00986298">
                            <w:pPr>
                              <w:pStyle w:val="Titre"/>
                              <w:jc w:val="center"/>
                              <w:rPr>
                                <w:color w:val="40382D" w:themeColor="text2" w:themeShade="BF"/>
                                <w:sz w:val="36"/>
                                <w:szCs w:val="36"/>
                              </w:rPr>
                            </w:pPr>
                            <w:sdt>
                              <w:sdtPr>
                                <w:rPr>
                                  <w:b/>
                                  <w:bCs/>
                                  <w:color w:val="40382D" w:themeColor="text2" w:themeShade="BF"/>
                                  <w:sz w:val="36"/>
                                  <w:szCs w:val="36"/>
                                </w:rPr>
                                <w:alias w:val="Titre"/>
                                <w:id w:val="-54555553"/>
                                <w:showingPlcHdr/>
                                <w:dataBinding w:prefixMappings="xmlns:ns0='http://schemas.openxmlformats.org/package/2006/metadata/core-properties' xmlns:ns1='http://purl.org/dc/elements/1.1/'" w:xpath="/ns0:coreProperties[1]/ns1:title[1]" w:storeItemID="{6C3C8BC8-F283-45AE-878A-BAB7291924A1}"/>
                                <w:text/>
                              </w:sdtPr>
                              <w:sdtEndPr>
                                <w:rPr>
                                  <w:color w:val="40382D" w:themeColor="text2" w:themeShade="BF"/>
                                </w:rPr>
                              </w:sdtEndPr>
                              <w:sdtContent>
                                <w:r>
                                  <w:rPr>
                                    <w:color w:val="40382D" w:themeColor="text2" w:themeShade="BF"/>
                                    <w:sz w:val="36"/>
                                    <w:szCs w:val="36"/>
                                  </w:rPr>
                                  <w:t>[Titre]</w:t>
                                </w:r>
                              </w:sdtContent>
                            </w:sdt>
                          </w:p>
                        </w:txbxContent>
                      </wps:txbx>
                      <wps:bodyPr wrap="square" lIns="365760" tIns="45703" rIns="365760" bIns="429768" rtlCol="0" anchor="b"/>
                    </wps:wsp>
                  </a:graphicData>
                </a:graphic>
                <wp14:sizeRelH relativeFrom="margin">
                  <wp14:pctWidth>102300</wp14:pctWidth>
                </wp14:sizeRelH>
                <wp14:sizeRelV relativeFrom="margin">
                  <wp14:pctHeight>0</wp14:pctHeight>
                </wp14:sizeRelV>
              </wp:anchor>
            </w:drawing>
          </mc:Choice>
          <mc:Fallback>
            <w:pict>
              <v:rect id="Zone : titre du bulletin d’informations" o:spid="_x0000_s1028" style="position:absolute;margin-left:0;margin-top:0;width:515.6pt;height:86.4pt;z-index:251660288;visibility:visible;mso-wrap-style:square;mso-width-percent:1023;mso-height-percent:0;mso-top-percent:8;mso-wrap-distance-left:9pt;mso-wrap-distance-top:7.2pt;mso-wrap-distance-right:9pt;mso-wrap-distance-bottom:7.2pt;mso-position-horizontal:center;mso-position-horizontal-relative:margin;mso-position-vertical-relative:margin;mso-width-percent:1023;mso-height-percent:0;mso-top-percent:8;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" filled="f" strokecolor="#6b7c71 [2404]" strokeweight=".5pt">
                <v:textbox inset="28.8pt,1.2695mm,28.8pt,33.84pt">
                  <w:txbxContent>
                    <w:p w:rsidR="00D67862" w:rsidRDefault="00986298">
                      <w:pPr>
                        <w:pStyle w:val="Titre"/>
                        <w:jc w:val="center"/>
                        <w:rPr>
                          <w:color w:val="40382D" w:themeColor="text2" w:themeShade="BF"/>
                          <w:sz w:val="36"/>
                          <w:szCs w:val="36"/>
                        </w:rPr>
                      </w:pPr>
                      <w:sdt>
                        <w:sdtPr>
                          <w:rPr>
                            <w:b/>
                            <w:bCs/>
                            <w:color w:val="40382D" w:themeColor="text2" w:themeShade="BF"/>
                            <w:sz w:val="36"/>
                            <w:szCs w:val="36"/>
                          </w:rPr>
                          <w:alias w:val="Titre"/>
                          <w:id w:val="-54555553"/>
                          <w:showingPlcHdr/>
                          <w:dataBinding w:prefixMappings="xmlns:ns0='http://schemas.openxmlformats.org/package/2006/metadata/core-properties' xmlns:ns1='http://purl.org/dc/elements/1.1/'" w:xpath="/ns0:coreProperties[1]/ns1:title[1]" w:storeItemID="{6C3C8BC8-F283-45AE-878A-BAB7291924A1}"/>
                          <w:text/>
                        </w:sdtPr>
                        <w:sdtEndPr>
                          <w:rPr>
                            <w:color w:val="40382D" w:themeColor="text2" w:themeShade="BF"/>
                          </w:rPr>
                        </w:sdtEndPr>
                        <w:sdtContent>
                          <w:r>
                            <w:rPr>
                              <w:color w:val="40382D" w:themeColor="text2" w:themeShade="BF"/>
                              <w:sz w:val="36"/>
                              <w:szCs w:val="36"/>
                            </w:rPr>
                            <w:t>[Titre]</w:t>
                          </w:r>
                        </w:sdtContent>
                      </w:sdt>
                    </w:p>
                  </w:txbxContent>
                </v:textbox>
                <w10:wrap type="square" anchorx="margin" anchory="margin"/>
              </v:rect>
            </w:pict>
          </mc:Fallback>
        </mc:AlternateContent>
      </w:r>
      <w:sdt>
        <w:sdtPr>
          <w:alias w:val="Titre de l’article"/>
          <w:tag w:val="Titre de l’article"/>
          <w:id w:val="-1576651594"/>
          <w:placeholder>
            <w:docPart w:val="8FE1EB0D4249401693A8E3C4FB5FC150"/>
          </w:placeholder>
          <w:temporary/>
          <w:showingPlcHdr/>
        </w:sdtPr>
        <w:sdtEndPr/>
        <w:sdtContent>
          <w:bookmarkStart w:id="0" w:name="_GoBack"/>
          <w:r>
            <w:t>Titre de l’article</w:t>
          </w:r>
          <w:bookmarkEnd w:id="0"/>
        </w:sdtContent>
      </w:sdt>
      <w:r>
        <w:t xml:space="preserve"> </w:t>
      </w:r>
    </w:p>
    <w:p w:rsidR="00D67862" w:rsidRDefault="00986298">
      <w:pPr>
        <w:pStyle w:val="Sous-titredelarticle"/>
        <w:sectPr w:rsidR="00D67862">
          <w:footerReference w:type="first" r:id="rId6"/>
          <w:pgSz w:w="11907" w:h="16839"/>
          <w:pgMar w:top="1148" w:right="1050" w:bottom="1148" w:left="1050" w:header="709" w:footer="709" w:gutter="0"/>
          <w:cols w:space="720"/>
          <w:titlePg/>
          <w:docGrid w:linePitch="360"/>
        </w:sectPr>
      </w:pPr>
      <w:sdt>
        <w:sdtPr>
          <w:id w:val="-1237938633"/>
          <w:placeholder>
            <w:docPart w:val="2B765CA3CA384C37B05285EF60D3F5C4"/>
          </w:placeholder>
          <w:temporary/>
          <w:showingPlcHdr/>
        </w:sdtPr>
        <w:sdtEndPr/>
        <w:sdtContent>
          <w:r>
            <w:t>Sous-titre ou résumé de l’article</w:t>
          </w:r>
        </w:sdtContent>
      </w:sdt>
      <w:r>
        <w:t xml:space="preserve">  </w:t>
      </w:r>
      <w:r>
        <w:rPr>
          <w:noProof/>
        </w:rPr>
        <mc:AlternateContent>
          <mc:Choice Requires="wps">
            <w:drawing>
              <wp:anchor distT="0" distB="0" distL="114300" distR="114300" simplePos="0" relativeHeight="251669504" behindDoc="0" locked="0" layoutInCell="1" allowOverlap="1" wp14:editId="4DFD3CCE">
                <wp:simplePos x="0" y="0"/>
                <mc:AlternateContent>
                  <mc:Choice Requires="wp14">
                    <wp:positionH relativeFrom="margin">
                      <wp14:pctPosHOffset>15000</wp14:pctPosHOffset>
                    </wp:positionH>
                  </mc:Choice>
                  <mc:Fallback>
                    <wp:positionH relativeFrom="page">
                      <wp:posOffset>1600835</wp:posOffset>
                    </wp:positionH>
                  </mc:Fallback>
                </mc:AlternateContent>
                <mc:AlternateContent>
                  <mc:Choice Requires="wp14">
                    <wp:positionV relativeFrom="margin">
                      <wp14:pctPosVOffset>45000</wp14:pctPosVOffset>
                    </wp:positionV>
                  </mc:Choice>
                  <mc:Fallback>
                    <wp:positionV relativeFrom="page">
                      <wp:posOffset>4884420</wp:posOffset>
                    </wp:positionV>
                  </mc:Fallback>
                </mc:AlternateContent>
                <wp:extent cx="2368550" cy="1797050"/>
                <wp:effectExtent l="0" t="0" r="0" b="8382"/>
                <wp:wrapSquare wrapText="bothSides"/>
                <wp:docPr id="8" name="Citation"/>
                <wp:cNvGraphicFramePr/>
                <a:graphic xmlns:a="http://schemas.openxmlformats.org/drawingml/2006/main">
                  <a:graphicData uri="http://schemas.microsoft.com/office/word/2010/wordprocessingShape">
                    <wps:wsp>
                      <wps:cNvSpPr txBox="1"/>
                      <wps:spPr>
                        <a:xfrm>
                          <a:off x="0" y="0"/>
                          <a:ext cx="2368550" cy="1797050"/>
                        </a:xfrm>
                        <a:prstGeom prst="bracketPair">
                          <a:avLst>
                            <a:gd name="adj" fmla="val 0"/>
                          </a:avLst>
                        </a:prstGeom>
                        <a:solidFill>
                          <a:sysClr val="window" lastClr="FFFFFF"/>
                        </a:solidFill>
                        <a:ln w="12700" cap="flat" cmpd="sng" algn="ctr">
                          <a:solidFill>
                            <a:sysClr val="windowText" lastClr="000000"/>
                          </a:solidFill>
                          <a:prstDash val="solid"/>
                        </a:ln>
                        <a:effectLst/>
                      </wps:spPr>
                      <wps:txbx>
                        <w:txbxContent>
                          <w:sdt>
                            <w:sdtPr>
                              <w:rPr>
                                <w:rFonts w:ascii="Book Antiqua" w:eastAsia="+mn-ea" w:hAnsi="Book Antiqua" w:cs="+mn-cs"/>
                                <w:caps/>
                                <w:color w:val="000000" w:themeColor="text1"/>
                                <w:kern w:val="24"/>
                                <w:sz w:val="22"/>
                                <w:szCs w:val="22"/>
                              </w:rPr>
                              <w:id w:val="993911922"/>
                              <w:temporary/>
                              <w:showingPlcHdr/>
                              <w:text/>
                            </w:sdtPr>
                            <w:sdtEndPr/>
                            <w:sdtContent>
                              <w:p w:rsidR="00D67862" w:rsidRDefault="00986298">
                                <w:pPr>
                                  <w:pStyle w:val="NormalWeb"/>
                                  <w:spacing w:line="348" w:lineRule="auto"/>
                                  <w:jc w:val="center"/>
                                  <w:rPr>
                                    <w:color w:val="000000" w:themeColor="text1"/>
                                  </w:rPr>
                                </w:pPr>
                                <w:r>
                                  <w:rPr>
                                    <w:rFonts w:ascii="Book Antiqua" w:eastAsia="+mn-ea" w:hAnsi="Book Antiqua" w:cs="+mn-cs"/>
                                    <w:caps/>
                                    <w:color w:val="000000" w:themeColor="text1"/>
                                    <w:kern w:val="24"/>
                                    <w:sz w:val="22"/>
                                    <w:szCs w:val="22"/>
                                  </w:rPr>
                                  <w:t xml:space="preserve">[La citation est mise en évidence. Les galeries proposent des éléments conçus pour s’intégrer tout naturellement dans l’aspect général de </w:t>
                                </w:r>
                                <w:r>
                                  <w:rPr>
                                    <w:rFonts w:ascii="Book Antiqua" w:eastAsia="+mn-ea" w:hAnsi="Book Antiqua" w:cs="+mn-cs"/>
                                    <w:caps/>
                                    <w:color w:val="000000" w:themeColor="text1"/>
                                    <w:kern w:val="24"/>
                                    <w:sz w:val="22"/>
                                    <w:szCs w:val="22"/>
                                  </w:rPr>
                                  <w:t>votre document.]</w:t>
                                </w:r>
                              </w:p>
                            </w:sdtContent>
                          </w:sdt>
                        </w:txbxContent>
                      </wps:txbx>
                      <wps:bodyPr wrap="square" lIns="137160" tIns="137160" rIns="137160" bIns="137160" rtlCol="0">
                        <a:spAutoFit/>
                      </wps:bodyPr>
                    </wps:wsp>
                  </a:graphicData>
                </a:graphic>
                <wp14:sizeRelH relativeFrom="margin">
                  <wp14:pctWidth>37000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itation" o:spid="_x0000_s1029" type="#_x0000_t185" style="position:absolute;margin-left:0;margin-top:0;width:186.5pt;height:141.5pt;z-index:251669504;visibility:visible;mso-wrap-style:square;mso-width-percent:370;mso-height-percent:0;mso-left-percent:150;mso-top-percent:450;mso-wrap-distance-left:9pt;mso-wrap-distance-top:0;mso-wrap-distance-right:9pt;mso-wrap-distance-bottom:0;mso-position-horizontal-relative:margin;mso-position-vertical-relative:margin;mso-width-percent:370;mso-height-percent:0;mso-left-percent:150;mso-top-percent:4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" adj="0" filled="t" fillcolor="window" strokecolor="windowText" strokeweight="1pt">
                <v:textbox style="mso-fit-shape-to-text:t" inset="10.8pt,10.8pt,10.8pt,10.8pt">
                  <w:txbxContent>
                    <w:sdt>
                      <w:sdtPr>
                        <w:rPr>
                          <w:rFonts w:ascii="Book Antiqua" w:eastAsia="+mn-ea" w:hAnsi="Book Antiqua" w:cs="+mn-cs"/>
                          <w:caps/>
                          <w:color w:val="000000" w:themeColor="text1"/>
                          <w:kern w:val="24"/>
                          <w:sz w:val="22"/>
                          <w:szCs w:val="22"/>
                        </w:rPr>
                        <w:id w:val="993911922"/>
                        <w:temporary/>
                        <w:showingPlcHdr/>
                        <w:text/>
                      </w:sdtPr>
                      <w:sdtEndPr/>
                      <w:sdtContent>
                        <w:p w:rsidR="00D67862" w:rsidRDefault="00986298">
                          <w:pPr>
                            <w:pStyle w:val="NormalWeb"/>
                            <w:spacing w:line="348" w:lineRule="auto"/>
                            <w:jc w:val="center"/>
                            <w:rPr>
                              <w:color w:val="000000" w:themeColor="text1"/>
                            </w:rPr>
                          </w:pPr>
                          <w:r>
                            <w:rPr>
                              <w:rFonts w:ascii="Book Antiqua" w:eastAsia="+mn-ea" w:hAnsi="Book Antiqua" w:cs="+mn-cs"/>
                              <w:caps/>
                              <w:color w:val="000000" w:themeColor="text1"/>
                              <w:kern w:val="24"/>
                              <w:sz w:val="22"/>
                              <w:szCs w:val="22"/>
                            </w:rPr>
                            <w:t xml:space="preserve">[La citation est mise en évidence. Les galeries proposent des éléments conçus pour s’intégrer tout naturellement dans l’aspect général de </w:t>
                          </w:r>
                          <w:r>
                            <w:rPr>
                              <w:rFonts w:ascii="Book Antiqua" w:eastAsia="+mn-ea" w:hAnsi="Book Antiqua" w:cs="+mn-cs"/>
                              <w:caps/>
                              <w:color w:val="000000" w:themeColor="text1"/>
                              <w:kern w:val="24"/>
                              <w:sz w:val="22"/>
                              <w:szCs w:val="22"/>
                            </w:rPr>
                            <w:t>votre document.]</w:t>
                          </w:r>
                        </w:p>
                      </w:sdtContent>
                    </w:sdt>
                  </w:txbxContent>
                </v:textbox>
                <w10:wrap type="square" anchorx="margin" anchory="margin"/>
              </v:shape>
            </w:pict>
          </mc:Fallback>
        </mc:AlternateContent>
      </w:r>
    </w:p>
    <w:sdt>
      <w:sdtPr>
        <w:id w:val="200374785"/>
        <w:placeholder>
          <w:docPart w:val="3CAFB4C8E31646D687B9033231272205"/>
        </w:placeholder>
        <w:temporary/>
        <w:showingPlcHdr/>
      </w:sdtPr>
      <w:sdtEndPr/>
      <w:sdtContent>
        <w:p w:rsidR="00D67862" w:rsidRDefault="00986298">
          <w:r>
            <w:t xml:space="preserve">La plupart des contrôles offrent la possibilité d’utiliser soit la présentation du thème actif, soit une mise en forme que vous spécifiez vous-même.  </w:t>
          </w:r>
        </w:p>
        <w:p w:rsidR="00D67862" w:rsidRDefault="00986298">
          <w:r>
            <w:t xml:space="preserve">Sous l'onglet Insertion, les galeries incluent des éléments conçus pour coordonner </w:t>
          </w:r>
          <w:r>
            <w:t xml:space="preserve">l'aspect général de votre document. Vous pouvez utiliser ces galeries pour insérer des tableaux, des en-têtes, des pieds de page, des listes, des pages de garde et tout autre bloc de construction d'un document. Les images, les graphiques ou les diagrammes </w:t>
          </w:r>
          <w:r>
            <w:t>que vous créez sont également assortis à l'aspect du document actif.</w:t>
          </w:r>
        </w:p>
        <w:p w:rsidR="00D67862" w:rsidRDefault="00986298">
          <w:r>
            <w:t>Vous pouvez aisément changer la mise en forme du texte sélectionné dans le document en choisissant une présentation dans la galerie Styles rapides de l’onglet Accueil. Vous pouvez égaleme</w:t>
          </w:r>
          <w:r>
            <w:t xml:space="preserve">nt mettre le texte en forme en utilisant les autres </w:t>
          </w:r>
          <w:r>
            <w:t>contrôles de l’onglet Accueil. La plupart des contrôles offrent la possibilité d’utiliser soit la présentation du thème actif, soit une mise en forme que vous spécifiez vous-même.</w:t>
          </w:r>
        </w:p>
        <w:p w:rsidR="00D67862" w:rsidRDefault="00986298">
          <w:r>
            <w:t>Pour modifier l’aspect g</w:t>
          </w:r>
          <w:r>
            <w:t>énéral de votre document, choisissez de nouveaux éléments dans le groupe Thèmes sous l’onglet Mise en page. Pour changer les choix de présentations disponibles dans la galerie Styles rapides, utilisez la commande de modification du style rapide actif.</w:t>
          </w:r>
        </w:p>
        <w:p w:rsidR="00D67862" w:rsidRDefault="00986298">
          <w:pPr>
            <w:sectPr w:rsidR="00D67862">
              <w:headerReference w:type="default" r:id="rId7"/>
              <w:type w:val="continuous"/>
              <w:pgSz w:w="11907" w:h="16839"/>
              <w:pgMar w:top="1148" w:right="1050" w:bottom="1148" w:left="1050" w:header="709" w:footer="709" w:gutter="0"/>
              <w:cols w:num="3" w:space="720"/>
              <w:docGrid w:linePitch="360"/>
            </w:sectPr>
          </w:pPr>
          <w:r>
            <w:t>Sous l'onglet Insertion, les galeries incluent des éléments conçus pour coordonner l'aspect général de votre document. Vous pouvez utiliser ces galeries pour insérer des tableaux, des en-têtes, des pieds de pa</w:t>
          </w:r>
          <w:r>
            <w:t xml:space="preserve">ge, des listes, des pages de garde et tout autre bloc de </w:t>
          </w:r>
          <w:r>
            <w:lastRenderedPageBreak/>
            <w:t xml:space="preserve">construction d'un document. Les images, les graphiques ou les diagrammes que vous </w:t>
          </w:r>
          <w:r>
            <w:t>créez sont également assortis à l'aspect du document actif.</w:t>
          </w:r>
        </w:p>
      </w:sdtContent>
    </w:sdt>
    <w:p w:rsidR="00D67862" w:rsidRDefault="00D67862"/>
    <w:p w:rsidR="00D67862" w:rsidRDefault="00D67862">
      <w:pPr>
        <w:pStyle w:val="Titre1"/>
        <w:sectPr w:rsidR="00D67862">
          <w:type w:val="continuous"/>
          <w:pgSz w:w="11907" w:h="16839"/>
          <w:pgMar w:top="1148" w:right="1050" w:bottom="1148" w:left="1050" w:header="709" w:footer="709" w:gutter="0"/>
          <w:cols w:num="3" w:space="720"/>
          <w:docGrid w:linePitch="360"/>
        </w:sectPr>
      </w:pPr>
    </w:p>
    <w:sdt>
      <w:sdtPr>
        <w:alias w:val="Titre de l’article"/>
        <w:tag w:val="Titre de l’article"/>
        <w:id w:val="-1878537549"/>
        <w:placeholder>
          <w:docPart w:val="8FE1EB0D4249401693A8E3C4FB5FC150"/>
        </w:placeholder>
        <w:showingPlcHdr/>
      </w:sdtPr>
      <w:sdtEndPr/>
      <w:sdtContent>
        <w:p w:rsidR="00D67862" w:rsidRDefault="00986298">
          <w:pPr>
            <w:pStyle w:val="Titre1"/>
          </w:pPr>
          <w:r>
            <w:t>Titre de l’article</w:t>
          </w:r>
        </w:p>
      </w:sdtContent>
    </w:sdt>
    <w:p w:rsidR="00D67862" w:rsidRDefault="00986298">
      <w:pPr>
        <w:pStyle w:val="Sous-titredelarticle"/>
      </w:pPr>
      <w:sdt>
        <w:sdtPr>
          <w:id w:val="-1454711309"/>
          <w:placeholder>
            <w:docPart w:val="2B765CA3CA384C37B05285EF60D3F5C4"/>
          </w:placeholder>
          <w:showingPlcHdr/>
        </w:sdtPr>
        <w:sdtEndPr/>
        <w:sdtContent>
          <w:r>
            <w:t>Sous-titre ou résumé de l’article</w:t>
          </w:r>
        </w:sdtContent>
      </w:sdt>
      <w:r>
        <w:t xml:space="preserve">   </w:t>
      </w:r>
    </w:p>
    <w:p w:rsidR="00D67862" w:rsidRDefault="00D67862">
      <w:pPr>
        <w:sectPr w:rsidR="00D67862">
          <w:headerReference w:type="default" r:id="rId8"/>
          <w:type w:val="continuous"/>
          <w:pgSz w:w="11907" w:h="16839"/>
          <w:pgMar w:top="1148" w:right="1050" w:bottom="1148" w:left="1050" w:header="709" w:footer="709" w:gutter="0"/>
          <w:cols w:space="720"/>
          <w:docGrid w:linePitch="360"/>
        </w:sectPr>
      </w:pPr>
    </w:p>
    <w:sdt>
      <w:sdtPr>
        <w:id w:val="575637225"/>
        <w:placeholder>
          <w:docPart w:val="B5C7D9A82C6B4CA4B6EFEDD3C98CF7C8"/>
        </w:placeholder>
        <w:showingPlcHdr/>
      </w:sdtPr>
      <w:sdtEndPr/>
      <w:sdtContent>
        <w:p w:rsidR="00D67862" w:rsidRDefault="00986298">
          <w:r>
            <w:t>Sous l’onglet Insertion, les galeries incluent des éléments conçus pour coordonner l’aspect général de votre document.</w:t>
          </w:r>
        </w:p>
        <w:p w:rsidR="00D67862" w:rsidRDefault="00986298">
          <w:r>
            <w:t>Vous pouvez aisément changer la mise en forme du</w:t>
          </w:r>
          <w:r>
            <w:t xml:space="preserve"> texte sélectionné dans le </w:t>
          </w:r>
          <w:r>
            <w:t>document en choisissant une présentation dans la galerie Styles rapides de l’onglet Accueil. Vous pouvez également mettre le texte en forme en utilisant les autres contrôles de l’onglet Accueil.</w:t>
          </w:r>
        </w:p>
        <w:p w:rsidR="00D67862" w:rsidRDefault="00986298">
          <w:pPr>
            <w:sectPr w:rsidR="00D67862">
              <w:type w:val="continuous"/>
              <w:pgSz w:w="11907" w:h="16839"/>
              <w:pgMar w:top="1148" w:right="1050" w:bottom="1148" w:left="1050" w:header="709" w:footer="709" w:gutter="0"/>
              <w:cols w:num="3" w:space="720"/>
              <w:docGrid w:linePitch="360"/>
            </w:sectPr>
          </w:pPr>
          <w:r>
            <w:t>Pour modifi</w:t>
          </w:r>
          <w:r>
            <w:t>er l’aspect général de votre document, choisissez de nouveaux éléments dans le groupe Thèmes sous l’onglet Mise en page.</w:t>
          </w:r>
        </w:p>
      </w:sdtContent>
    </w:sdt>
    <w:p w:rsidR="00D67862" w:rsidRDefault="00986298">
      <w:r>
        <w:rPr>
          <w:noProof/>
        </w:rPr>
        <mc:AlternateContent>
          <mc:Choice Requires="wps">
            <w:drawing>
              <wp:anchor distT="0" distB="0" distL="114300" distR="114300" simplePos="0" relativeHeight="251664384" behindDoc="1" locked="0" layoutInCell="1" allowOverlap="1" wp14:editId="0E4F89C4">
                <wp:simplePos x="0" y="0"/>
                <wp:positionH relativeFrom="margin">
                  <wp:align>center</wp:align>
                </wp:positionH>
                <mc:AlternateContent>
                  <mc:Choice Requires="wp14">
                    <wp:positionV relativeFrom="margin">
                      <wp14:pctPosVOffset>52000</wp14:pctPosVOffset>
                    </wp:positionV>
                  </mc:Choice>
                  <mc:Fallback>
                    <wp:positionV relativeFrom="page">
                      <wp:posOffset>5530850</wp:posOffset>
                    </wp:positionV>
                  </mc:Fallback>
                </mc:AlternateContent>
                <wp:extent cx="6810375" cy="4169410"/>
                <wp:effectExtent l="0" t="0" r="0" b="0"/>
                <wp:wrapTight wrapText="bothSides">
                  <wp:wrapPolygon edited="0">
                    <wp:start x="0" y="0"/>
                    <wp:lineTo x="0" y="21518"/>
                    <wp:lineTo x="21537" y="21518"/>
                    <wp:lineTo x="21537" y="0"/>
                    <wp:lineTo x="0" y="0"/>
                  </wp:wrapPolygon>
                </wp:wrapTight>
                <wp:docPr id="15" name="Rectangle 15"/>
                <wp:cNvGraphicFramePr/>
                <a:graphic xmlns:a="http://schemas.openxmlformats.org/drawingml/2006/main">
                  <a:graphicData uri="http://schemas.microsoft.com/office/word/2010/wordprocessingShape">
                    <wps:wsp>
                      <wps:cNvSpPr/>
                      <wps:spPr>
                        <a:xfrm>
                          <a:off x="0" y="0"/>
                          <a:ext cx="6810375" cy="4169410"/>
                        </a:xfrm>
                        <a:prstGeom prst="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entury Gothic" w:eastAsia="+mn-ea" w:hAnsi="Century Gothic" w:cs="+mn-cs"/>
                                <w:color w:val="000000"/>
                                <w:kern w:val="24"/>
                                <w:szCs w:val="19"/>
                              </w:rPr>
                              <w:id w:val="1997153944"/>
                              <w:dataBinding w:prefixMappings="xmlns:ns0='http://purl.org/dc/elements/1.1/' xmlns:ns1='http://schemas.openxmlformats.org/package/2006/metadata/core-properties' " w:xpath="/ns1:coreProperties[1]/ns0:creator[1]" w:storeItemID="{6C3C8BC8-F283-45AE-878A-BAB7291924A1}"/>
                              <w:text/>
                            </w:sdtPr>
                            <w:sdtEndPr/>
                            <w:sdtContent>
                              <w:p w:rsidR="00D67862" w:rsidRDefault="007D29F3">
                                <w:pPr>
                                  <w:pBdr>
                                    <w:top w:val="single" w:sz="6" w:space="7" w:color="93A299" w:themeColor="accent1"/>
                                  </w:pBdr>
                                  <w:rPr>
                                    <w:rFonts w:ascii="Century Gothic" w:eastAsia="+mn-ea" w:hAnsi="Century Gothic" w:cs="+mn-cs"/>
                                    <w:color w:val="000000"/>
                                    <w:kern w:val="24"/>
                                    <w:szCs w:val="19"/>
                                  </w:rPr>
                                </w:pPr>
                                <w:r>
                                  <w:rPr>
                                    <w:rFonts w:ascii="Century Gothic" w:eastAsia="+mn-ea" w:hAnsi="Century Gothic" w:cs="+mn-cs"/>
                                    <w:color w:val="000000"/>
                                    <w:kern w:val="24"/>
                                    <w:szCs w:val="19"/>
                                  </w:rPr>
                                  <w:t>Utilisateur Windows</w:t>
                                </w:r>
                              </w:p>
                            </w:sdtContent>
                          </w:sdt>
                          <w:p w:rsidR="00D67862" w:rsidRDefault="00986298">
                            <w:pPr>
                              <w:rPr>
                                <w:rFonts w:ascii="Century Gothic" w:eastAsia="+mn-ea" w:hAnsi="Century Gothic" w:cs="+mn-cs"/>
                                <w:color w:val="000000"/>
                                <w:kern w:val="24"/>
                                <w:szCs w:val="19"/>
                              </w:rPr>
                            </w:pPr>
                            <w:sdt>
                              <w:sdtPr>
                                <w:rPr>
                                  <w:rFonts w:ascii="Century Gothic" w:eastAsia="+mn-ea" w:hAnsi="Century Gothic" w:cs="+mn-cs"/>
                                  <w:color w:val="000000"/>
                                  <w:kern w:val="24"/>
                                  <w:szCs w:val="19"/>
                                </w:rPr>
                                <w:id w:val="-727537514"/>
                                <w:showingPlcHdr/>
                                <w:dataBinding w:prefixMappings="xmlns:ns0='http://schemas.openxmlformats.org/officeDocument/2006/extended-properties' " w:xpath="/ns0:Properties[1]/ns0:Company[1]" w:storeItemID="{6668398D-A668-4E3E-A5EB-62B293D839F1}"/>
                                <w:text/>
                              </w:sdtPr>
                              <w:sdtEndPr/>
                              <w:sdtContent>
                                <w:r>
                                  <w:rPr>
                                    <w:rFonts w:ascii="Century Gothic" w:eastAsia="+mn-ea" w:hAnsi="Century Gothic" w:cs="+mn-cs"/>
                                    <w:color w:val="000000"/>
                                    <w:kern w:val="24"/>
                                    <w:szCs w:val="19"/>
                                  </w:rPr>
                                  <w:t>[Nom de la société de l’expéditeur]</w:t>
                                </w:r>
                              </w:sdtContent>
                            </w:sdt>
                          </w:p>
                          <w:sdt>
                            <w:sdtPr>
                              <w:rPr>
                                <w:rFonts w:ascii="Century Gothic" w:eastAsia="+mn-ea" w:hAnsi="Century Gothic" w:cs="+mn-cs"/>
                                <w:color w:val="000000"/>
                                <w:kern w:val="24"/>
                                <w:szCs w:val="19"/>
                              </w:rPr>
                              <w:id w:val="-445236056"/>
                              <w:temporary/>
                              <w:showingPlcHdr/>
                            </w:sdtPr>
                            <w:sdtEndPr/>
                            <w:sdtContent>
                              <w:p w:rsidR="00D67862" w:rsidRDefault="00986298">
                                <w:pPr>
                                  <w:rPr>
                                    <w:rFonts w:ascii="Century Gothic" w:eastAsia="+mn-ea" w:hAnsi="Century Gothic" w:cs="+mn-cs"/>
                                    <w:color w:val="000000"/>
                                    <w:kern w:val="24"/>
                                    <w:szCs w:val="19"/>
                                  </w:rPr>
                                </w:pPr>
                                <w:r>
                                  <w:rPr>
                                    <w:rFonts w:ascii="Century Gothic" w:eastAsia="+mn-ea" w:hAnsi="Century Gothic" w:cs="+mn-cs"/>
                                    <w:color w:val="000000"/>
                                    <w:kern w:val="24"/>
                                    <w:szCs w:val="19"/>
                                  </w:rPr>
                                  <w:t>[Adresse de la société de l’expéditeur]</w:t>
                                </w:r>
                              </w:p>
                            </w:sdtContent>
                          </w:sdt>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tbl>
                            <w:tblPr>
                              <w:tblW w:w="1500" w:type="pct"/>
                              <w:jc w:val="center"/>
                              <w:tblCellMar>
                                <w:left w:w="0" w:type="dxa"/>
                                <w:right w:w="0" w:type="dxa"/>
                              </w:tblCellMar>
                              <w:tblLook w:val="04A0" w:firstRow="1" w:lastRow="0" w:firstColumn="1" w:lastColumn="0" w:noHBand="0" w:noVBand="1"/>
                            </w:tblPr>
                            <w:tblGrid>
                              <w:gridCol w:w="3128"/>
                            </w:tblGrid>
                            <w:tr w:rsidR="00D67862">
                              <w:trPr>
                                <w:jc w:val="center"/>
                              </w:trPr>
                              <w:tc>
                                <w:tcPr>
                                  <w:tcW w:w="1500" w:type="pct"/>
                                  <w:noWrap/>
                                </w:tcPr>
                                <w:sdt>
                                  <w:sdtPr>
                                    <w:rPr>
                                      <w:rFonts w:ascii="Century Gothic" w:eastAsia="+mn-ea" w:hAnsi="Century Gothic" w:cs="+mn-cs"/>
                                      <w:color w:val="000000"/>
                                      <w:kern w:val="24"/>
                                      <w:szCs w:val="19"/>
                                    </w:rPr>
                                    <w:id w:val="1243141983"/>
                                    <w:temporary/>
                                    <w:showingPlcHdr/>
                                  </w:sdtPr>
                                  <w:sdtEndPr/>
                                  <w:sdtContent>
                                    <w:p w:rsidR="00D67862" w:rsidRDefault="00986298">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[Nom du destinataire</w:t>
                                      </w:r>
                                      <w:r>
                                        <w:rPr>
                                          <w:rFonts w:ascii="Century Gothic" w:eastAsia="+mn-ea" w:hAnsi="Century Gothic" w:cs="+mn-cs"/>
                                          <w:color w:val="000000"/>
                                          <w:kern w:val="24"/>
                                          <w:szCs w:val="19"/>
                                        </w:rPr>
                                        <w:t>]</w:t>
                                      </w:r>
                                    </w:p>
                                  </w:sdtContent>
                                </w:sdt>
                                <w:sdt>
                                  <w:sdtPr>
                                    <w:rPr>
                                      <w:rFonts w:ascii="Century Gothic" w:eastAsia="+mn-ea" w:hAnsi="Century Gothic" w:cs="+mn-cs"/>
                                      <w:color w:val="000000"/>
                                      <w:kern w:val="24"/>
                                      <w:szCs w:val="19"/>
                                    </w:rPr>
                                    <w:id w:val="-1165159487"/>
                                    <w:temporary/>
                                    <w:showingPlcHdr/>
                                  </w:sdtPr>
                                  <w:sdtEndPr/>
                                  <w:sdtContent>
                                    <w:p w:rsidR="00D67862" w:rsidRDefault="00986298">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[Adresse du destinataire]</w:t>
                                      </w:r>
                                    </w:p>
                                  </w:sdtContent>
                                </w:sdt>
                                <w:p w:rsidR="00D67862" w:rsidRDefault="00D67862">
                                  <w:pPr>
                                    <w:spacing w:line="240" w:lineRule="auto"/>
                                    <w:rPr>
                                      <w:rFonts w:ascii="Times New Roman" w:eastAsia="Times New Roman" w:hAnsi="Times New Roman" w:cs="Times New Roman"/>
                                      <w:sz w:val="24"/>
                                      <w:szCs w:val="24"/>
                                    </w:rPr>
                                  </w:pPr>
                                </w:p>
                              </w:tc>
                            </w:tr>
                          </w:tbl>
                          <w:p w:rsidR="00D67862" w:rsidRDefault="00D67862">
                            <w:pPr>
                              <w:rPr>
                                <w:rFonts w:ascii="Times New Roman" w:eastAsia="Times New Roman" w:hAnsi="Times New Roman" w:cs="Times New Roman"/>
                                <w:sz w:val="24"/>
                                <w:szCs w:val="24"/>
                              </w:rPr>
                            </w:pPr>
                          </w:p>
                        </w:txbxContent>
                      </wps:txbx>
                      <wps:bodyPr rot="0" spcFirstLastPara="0" vertOverflow="overflow" horzOverflow="overflow" vert="horz" wrap="square" lIns="0" tIns="91440" rIns="0" bIns="45720" numCol="1" spcCol="0" rtlCol="0" fromWordArt="0" anchor="t" anchorCtr="0" forceAA="0" compatLnSpc="1">
                        <a:prstTxWarp prst="textNoShape">
                          <a:avLst/>
                        </a:prstTxWarp>
                        <a:noAutofit/>
                      </wps:bodyPr>
                    </wps:wsp>
                  </a:graphicData>
                </a:graphic>
                <wp14:sizeRelH relativeFrom="margin">
                  <wp14:pctWidth>106400</wp14:pctWidth>
                </wp14:sizeRelH>
                <wp14:sizeRelV relativeFrom="margin">
                  <wp14:pctHeight>48000</wp14:pctHeight>
                </wp14:sizeRelV>
              </wp:anchor>
            </w:drawing>
          </mc:Choice>
          <mc:Fallback>
            <w:pict>
              <v:rect id="Rectangle 15" o:spid="_x0000_s1030" style="position:absolute;left:0;text-align:left;margin-left:0;margin-top:0;width:536.25pt;height:328.3pt;z-index:-251652096;visibility:visible;mso-wrap-style:square;mso-width-percent:1064;mso-height-percent:480;mso-top-percent:520;mso-wrap-distance-left:9pt;mso-wrap-distance-top:0;mso-wrap-distance-right:9pt;mso-wrap-distance-bottom:0;mso-position-horizontal:center;mso-position-horizontal-relative:margin;mso-position-vertical-relative:margin;mso-width-percent:1064;mso-height-percent:480;mso-top-percent:52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" fillcolor="white [3212]" stroked="f" strokeweight=".5pt">
                <v:textbox inset="0,7.2pt,0">
                  <w:txbxContent>
                    <w:sdt>
                      <w:sdtPr>
                        <w:rPr>
                          <w:rFonts w:ascii="Century Gothic" w:eastAsia="+mn-ea" w:hAnsi="Century Gothic" w:cs="+mn-cs"/>
                          <w:color w:val="000000"/>
                          <w:kern w:val="24"/>
                          <w:szCs w:val="19"/>
                        </w:rPr>
                        <w:id w:val="1997153944"/>
                        <w:dataBinding w:prefixMappings="xmlns:ns0='http://purl.org/dc/elements/1.1/' xmlns:ns1='http://schemas.openxmlformats.org/package/2006/metadata/core-properties' " w:xpath="/ns1:coreProperties[1]/ns0:creator[1]" w:storeItemID="{6C3C8BC8-F283-45AE-878A-BAB7291924A1}"/>
                        <w:text/>
                      </w:sdtPr>
                      <w:sdtEndPr/>
                      <w:sdtContent>
                        <w:p w:rsidR="00D67862" w:rsidRDefault="007D29F3">
                          <w:pPr>
                            <w:pBdr>
                              <w:top w:val="single" w:sz="6" w:space="7" w:color="93A299" w:themeColor="accent1"/>
                            </w:pBdr>
                            <w:rPr>
                              <w:rFonts w:ascii="Century Gothic" w:eastAsia="+mn-ea" w:hAnsi="Century Gothic" w:cs="+mn-cs"/>
                              <w:color w:val="000000"/>
                              <w:kern w:val="24"/>
                              <w:szCs w:val="19"/>
                            </w:rPr>
                          </w:pPr>
                          <w:r>
                            <w:rPr>
                              <w:rFonts w:ascii="Century Gothic" w:eastAsia="+mn-ea" w:hAnsi="Century Gothic" w:cs="+mn-cs"/>
                              <w:color w:val="000000"/>
                              <w:kern w:val="24"/>
                              <w:szCs w:val="19"/>
                            </w:rPr>
                            <w:t>Utilisateur Windows</w:t>
                          </w:r>
                        </w:p>
                      </w:sdtContent>
                    </w:sdt>
                    <w:p w:rsidR="00D67862" w:rsidRDefault="00986298">
                      <w:pPr>
                        <w:rPr>
                          <w:rFonts w:ascii="Century Gothic" w:eastAsia="+mn-ea" w:hAnsi="Century Gothic" w:cs="+mn-cs"/>
                          <w:color w:val="000000"/>
                          <w:kern w:val="24"/>
                          <w:szCs w:val="19"/>
                        </w:rPr>
                      </w:pPr>
                      <w:sdt>
                        <w:sdtPr>
                          <w:rPr>
                            <w:rFonts w:ascii="Century Gothic" w:eastAsia="+mn-ea" w:hAnsi="Century Gothic" w:cs="+mn-cs"/>
                            <w:color w:val="000000"/>
                            <w:kern w:val="24"/>
                            <w:szCs w:val="19"/>
                          </w:rPr>
                          <w:id w:val="-727537514"/>
                          <w:showingPlcHdr/>
                          <w:dataBinding w:prefixMappings="xmlns:ns0='http://schemas.openxmlformats.org/officeDocument/2006/extended-properties' " w:xpath="/ns0:Properties[1]/ns0:Company[1]" w:storeItemID="{6668398D-A668-4E3E-A5EB-62B293D839F1}"/>
                          <w:text/>
                        </w:sdtPr>
                        <w:sdtEndPr/>
                        <w:sdtContent>
                          <w:r>
                            <w:rPr>
                              <w:rFonts w:ascii="Century Gothic" w:eastAsia="+mn-ea" w:hAnsi="Century Gothic" w:cs="+mn-cs"/>
                              <w:color w:val="000000"/>
                              <w:kern w:val="24"/>
                              <w:szCs w:val="19"/>
                            </w:rPr>
                            <w:t>[Nom de la société de l’expéditeur]</w:t>
                          </w:r>
                        </w:sdtContent>
                      </w:sdt>
                    </w:p>
                    <w:sdt>
                      <w:sdtPr>
                        <w:rPr>
                          <w:rFonts w:ascii="Century Gothic" w:eastAsia="+mn-ea" w:hAnsi="Century Gothic" w:cs="+mn-cs"/>
                          <w:color w:val="000000"/>
                          <w:kern w:val="24"/>
                          <w:szCs w:val="19"/>
                        </w:rPr>
                        <w:id w:val="-445236056"/>
                        <w:temporary/>
                        <w:showingPlcHdr/>
                      </w:sdtPr>
                      <w:sdtEndPr/>
                      <w:sdtContent>
                        <w:p w:rsidR="00D67862" w:rsidRDefault="00986298">
                          <w:pPr>
                            <w:rPr>
                              <w:rFonts w:ascii="Century Gothic" w:eastAsia="+mn-ea" w:hAnsi="Century Gothic" w:cs="+mn-cs"/>
                              <w:color w:val="000000"/>
                              <w:kern w:val="24"/>
                              <w:szCs w:val="19"/>
                            </w:rPr>
                          </w:pPr>
                          <w:r>
                            <w:rPr>
                              <w:rFonts w:ascii="Century Gothic" w:eastAsia="+mn-ea" w:hAnsi="Century Gothic" w:cs="+mn-cs"/>
                              <w:color w:val="000000"/>
                              <w:kern w:val="24"/>
                              <w:szCs w:val="19"/>
                            </w:rPr>
                            <w:t>[Adresse de la société de l’expéditeur]</w:t>
                          </w:r>
                        </w:p>
                      </w:sdtContent>
                    </w:sdt>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p w:rsidR="00D67862" w:rsidRDefault="00D67862">
                      <w:pPr>
                        <w:rPr>
                          <w:rFonts w:ascii="Century Gothic" w:eastAsia="+mn-ea" w:hAnsi="Century Gothic" w:cs="+mn-cs"/>
                          <w:color w:val="000000"/>
                          <w:kern w:val="24"/>
                          <w:szCs w:val="19"/>
                        </w:rPr>
                      </w:pPr>
                    </w:p>
                    <w:tbl>
                      <w:tblPr>
                        <w:tblW w:w="1500" w:type="pct"/>
                        <w:jc w:val="center"/>
                        <w:tblCellMar>
                          <w:left w:w="0" w:type="dxa"/>
                          <w:right w:w="0" w:type="dxa"/>
                        </w:tblCellMar>
                        <w:tblLook w:val="04A0" w:firstRow="1" w:lastRow="0" w:firstColumn="1" w:lastColumn="0" w:noHBand="0" w:noVBand="1"/>
                      </w:tblPr>
                      <w:tblGrid>
                        <w:gridCol w:w="3128"/>
                      </w:tblGrid>
                      <w:tr w:rsidR="00D67862">
                        <w:trPr>
                          <w:jc w:val="center"/>
                        </w:trPr>
                        <w:tc>
                          <w:tcPr>
                            <w:tcW w:w="1500" w:type="pct"/>
                            <w:noWrap/>
                          </w:tcPr>
                          <w:sdt>
                            <w:sdtPr>
                              <w:rPr>
                                <w:rFonts w:ascii="Century Gothic" w:eastAsia="+mn-ea" w:hAnsi="Century Gothic" w:cs="+mn-cs"/>
                                <w:color w:val="000000"/>
                                <w:kern w:val="24"/>
                                <w:szCs w:val="19"/>
                              </w:rPr>
                              <w:id w:val="1243141983"/>
                              <w:temporary/>
                              <w:showingPlcHdr/>
                            </w:sdtPr>
                            <w:sdtEndPr/>
                            <w:sdtContent>
                              <w:p w:rsidR="00D67862" w:rsidRDefault="00986298">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[Nom du destinataire</w:t>
                                </w:r>
                                <w:r>
                                  <w:rPr>
                                    <w:rFonts w:ascii="Century Gothic" w:eastAsia="+mn-ea" w:hAnsi="Century Gothic" w:cs="+mn-cs"/>
                                    <w:color w:val="000000"/>
                                    <w:kern w:val="24"/>
                                    <w:szCs w:val="19"/>
                                  </w:rPr>
                                  <w:t>]</w:t>
                                </w:r>
                              </w:p>
                            </w:sdtContent>
                          </w:sdt>
                          <w:sdt>
                            <w:sdtPr>
                              <w:rPr>
                                <w:rFonts w:ascii="Century Gothic" w:eastAsia="+mn-ea" w:hAnsi="Century Gothic" w:cs="+mn-cs"/>
                                <w:color w:val="000000"/>
                                <w:kern w:val="24"/>
                                <w:szCs w:val="19"/>
                              </w:rPr>
                              <w:id w:val="-1165159487"/>
                              <w:temporary/>
                              <w:showingPlcHdr/>
                            </w:sdtPr>
                            <w:sdtEndPr/>
                            <w:sdtContent>
                              <w:p w:rsidR="00D67862" w:rsidRDefault="00986298">
                                <w:pPr>
                                  <w:spacing w:line="240" w:lineRule="auto"/>
                                  <w:rPr>
                                    <w:rFonts w:ascii="Century Gothic" w:eastAsia="+mn-ea" w:hAnsi="Century Gothic" w:cs="+mn-cs"/>
                                    <w:color w:val="000000"/>
                                    <w:kern w:val="24"/>
                                    <w:szCs w:val="19"/>
                                  </w:rPr>
                                </w:pPr>
                                <w:r>
                                  <w:rPr>
                                    <w:rFonts w:ascii="Century Gothic" w:eastAsia="+mn-ea" w:hAnsi="Century Gothic" w:cs="+mn-cs"/>
                                    <w:color w:val="000000"/>
                                    <w:kern w:val="24"/>
                                    <w:szCs w:val="19"/>
                                  </w:rPr>
                                  <w:t>[Adresse du destinataire]</w:t>
                                </w:r>
                              </w:p>
                            </w:sdtContent>
                          </w:sdt>
                          <w:p w:rsidR="00D67862" w:rsidRDefault="00D67862">
                            <w:pPr>
                              <w:spacing w:line="240" w:lineRule="auto"/>
                              <w:rPr>
                                <w:rFonts w:ascii="Times New Roman" w:eastAsia="Times New Roman" w:hAnsi="Times New Roman" w:cs="Times New Roman"/>
                                <w:sz w:val="24"/>
                                <w:szCs w:val="24"/>
                              </w:rPr>
                            </w:pPr>
                          </w:p>
                        </w:tc>
                      </w:tr>
                    </w:tbl>
                    <w:p w:rsidR="00D67862" w:rsidRDefault="00D67862">
                      <w:pPr>
                        <w:rPr>
                          <w:rFonts w:ascii="Times New Roman" w:eastAsia="Times New Roman" w:hAnsi="Times New Roman" w:cs="Times New Roman"/>
                          <w:sz w:val="24"/>
                          <w:szCs w:val="24"/>
                        </w:rPr>
                      </w:pPr>
                    </w:p>
                  </w:txbxContent>
                </v:textbox>
                <w10:wrap type="tight" anchorx="margin" anchory="margin"/>
              </v:rect>
            </w:pict>
          </mc:Fallback>
        </mc:AlternateContent>
      </w:r>
      <w:r>
        <w:rPr>
          <w:noProof/>
        </w:rPr>
        <mc:AlternateContent>
          <mc:Choice Requires="wps">
            <w:drawing>
              <wp:anchor distT="182880" distB="0" distL="114300" distR="114300" simplePos="0" relativeHeight="251665408" behindDoc="1" locked="0" layoutInCell="1" allowOverlap="1" wp14:editId="341727D0">
                <wp:simplePos x="0" y="0"/>
                <wp:positionH relativeFrom="margin">
                  <wp:align>center</wp:align>
                </wp:positionH>
                <mc:AlternateContent>
                  <mc:Choice Requires="wp14">
                    <wp:positionV relativeFrom="page">
                      <wp14:pctPosVOffset>44600</wp14:pctPosVOffset>
                    </wp:positionV>
                  </mc:Choice>
                  <mc:Fallback>
                    <wp:positionV relativeFrom="page">
                      <wp:posOffset>4768850</wp:posOffset>
                    </wp:positionV>
                  </mc:Fallback>
                </mc:AlternateContent>
                <wp:extent cx="6810375" cy="685800"/>
                <wp:effectExtent l="0" t="0" r="0" b="0"/>
                <wp:wrapTopAndBottom/>
                <wp:docPr id="17" name="Rectangle 17"/>
                <wp:cNvGraphicFramePr/>
                <a:graphic xmlns:a="http://schemas.openxmlformats.org/drawingml/2006/main">
                  <a:graphicData uri="http://schemas.microsoft.com/office/word/2010/wordprocessingShape">
                    <wps:wsp>
                      <wps:cNvSpPr/>
                      <wps:spPr>
                        <a:xfrm>
                          <a:off x="0" y="0"/>
                          <a:ext cx="6810375" cy="685800"/>
                        </a:xfrm>
                        <a:prstGeom prst="rect">
                          <a:avLst/>
                        </a:prstGeom>
                        <a:solidFill>
                          <a:schemeClr val="accent3">
                            <a:lumMod val="40000"/>
                            <a:lumOff val="60000"/>
                            <a:alpha val="70000"/>
                          </a:schemeClr>
                        </a:solidFill>
                        <a:ln w="63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564B3C" w:themeColor="text2"/>
                                <w:sz w:val="21"/>
                                <w:szCs w:val="21"/>
                              </w:rPr>
                              <w:id w:val="1027840046"/>
                              <w:temporary/>
                              <w:showingPlcHdr/>
                              <w:text/>
                            </w:sdtPr>
                            <w:sdtEndPr/>
                            <w:sdtContent>
                              <w:p w:rsidR="00D67862" w:rsidRDefault="00986298">
                                <w:pPr>
                                  <w:jc w:val="center"/>
                                  <w:rPr>
                                    <w:color w:val="564B3C" w:themeColor="text2"/>
                                    <w:sz w:val="21"/>
                                    <w:szCs w:val="21"/>
                                  </w:rPr>
                                </w:pPr>
                                <w:r>
                                  <w:rPr>
                                    <w:color w:val="564B3C" w:themeColor="text2"/>
                                    <w:sz w:val="21"/>
                                    <w:szCs w:val="21"/>
                                  </w:rPr>
                                  <w:t>Tapez un résumé des informations de ce bulletin ou fournissez des informations supplémentaires sur votre société.</w:t>
                                </w:r>
                              </w:p>
                            </w:sdtContent>
                          </w:sdt>
                        </w:txbxContent>
                      </wps:txbx>
                      <wps:bodyPr vert="horz" lIns="731520" tIns="0" rIns="731520" bIns="0" rtlCol="0" anchor="ctr"/>
                    </wps:wsp>
                  </a:graphicData>
                </a:graphic>
                <wp14:sizeRelH relativeFrom="margin">
                  <wp14:pctWidth>106400</wp14:pctWidth>
                </wp14:sizeRelH>
              </wp:anchor>
            </w:drawing>
          </mc:Choice>
          <mc:Fallback>
            <w:pict>
              <v:rect id="Rectangle 17" o:spid="_x0000_s1031" style="position:absolute;left:0;text-align:left;margin-left:0;margin-top:0;width:536.25pt;height:54pt;z-index:-251651072;visibility:visible;mso-wrap-style:square;mso-width-percent:1064;mso-top-percent:446;mso-wrap-distance-left:9pt;mso-wrap-distance-top:14.4pt;mso-wrap-distance-right:9pt;mso-wrap-distance-bottom:0;mso-position-horizontal:center;mso-position-horizontal-relative:margin;mso-position-vertical-relative:page;mso-width-percent:1064;mso-top-percent:446;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" fillcolor="#e1deba [1302]" strokecolor="#6b7c71 [2404]" strokeweight=".5pt">
                <v:fill opacity="46003f"/>
                <v:textbox inset="57.6pt,0,57.6pt,0">
                  <w:txbxContent>
                    <w:sdt>
                      <w:sdtPr>
                        <w:rPr>
                          <w:color w:val="564B3C" w:themeColor="text2"/>
                          <w:sz w:val="21"/>
                          <w:szCs w:val="21"/>
                        </w:rPr>
                        <w:id w:val="1027840046"/>
                        <w:temporary/>
                        <w:showingPlcHdr/>
                        <w:text/>
                      </w:sdtPr>
                      <w:sdtEndPr/>
                      <w:sdtContent>
                        <w:p w:rsidR="00D67862" w:rsidRDefault="00986298">
                          <w:pPr>
                            <w:jc w:val="center"/>
                            <w:rPr>
                              <w:color w:val="564B3C" w:themeColor="text2"/>
                              <w:sz w:val="21"/>
                              <w:szCs w:val="21"/>
                            </w:rPr>
                          </w:pPr>
                          <w:r>
                            <w:rPr>
                              <w:color w:val="564B3C" w:themeColor="text2"/>
                              <w:sz w:val="21"/>
                              <w:szCs w:val="21"/>
                            </w:rPr>
                            <w:t>Tapez un résumé des informations de ce bulletin ou fournissez des informations supplémentaires sur votre société.</w:t>
                          </w:r>
                        </w:p>
                      </w:sdtContent>
                    </w:sdt>
                  </w:txbxContent>
                </v:textbox>
                <w10:wrap type="topAndBottom" anchorx="margin" anchory="page"/>
              </v:rect>
            </w:pict>
          </mc:Fallback>
        </mc:AlternateContent>
      </w:r>
    </w:p>
    <w:sectPr w:rsidR="00D67862">
      <w:type w:val="continuous"/>
      <w:pgSz w:w="11907" w:h="16839"/>
      <w:pgMar w:top="1148" w:right="1050" w:bottom="1148" w:left="105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298" w:rsidRDefault="00986298">
      <w:r>
        <w:separator/>
      </w:r>
    </w:p>
  </w:endnote>
  <w:endnote w:type="continuationSeparator" w:id="0">
    <w:p w:rsidR="00986298" w:rsidRDefault="00986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mn-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862" w:rsidRDefault="00986298">
    <w:pPr>
      <w:pStyle w:val="Pieddepage"/>
    </w:pPr>
    <w:r>
      <w:rPr>
        <w:noProof/>
        <w:color w:val="93A299" w:themeColor="accent1"/>
      </w:rPr>
      <mc:AlternateContent>
        <mc:Choice Requires="wps">
          <w:drawing>
            <wp:anchor distT="0" distB="0" distL="114300" distR="114300" simplePos="0" relativeHeight="251675648" behindDoc="1" locked="0" layoutInCell="1" allowOverlap="1" wp14:editId="577F9C1E">
              <wp:simplePos x="0" y="0"/>
              <wp:positionH relativeFrom="page">
                <wp:align>center</wp:align>
              </wp:positionH>
              <wp:positionV relativeFrom="page">
                <wp:align>center</wp:align>
              </wp:positionV>
              <wp:extent cx="7477125" cy="9696450"/>
              <wp:effectExtent l="0" t="0" r="0" b="0"/>
              <wp:wrapNone/>
              <wp:docPr id="47" name="Fnd : 1"/>
              <wp:cNvGraphicFramePr/>
              <a:graphic xmlns:a="http://schemas.openxmlformats.org/drawingml/2006/main">
                <a:graphicData uri="http://schemas.microsoft.com/office/word/2010/wordprocessingShape">
                  <wps:wsp>
                    <wps:cNvSpPr/>
                    <wps:spPr>
                      <a:xfrm>
                        <a:off x="0" y="0"/>
                        <a:ext cx="7477125" cy="9696450"/>
                      </a:xfrm>
                      <a:prstGeom prst="roundRect">
                        <a:avLst>
                          <a:gd name="adj" fmla="val 1735"/>
                        </a:avLst>
                      </a:prstGeom>
                      <a:ln w="12700" cmpd="sng">
                        <a:noFill/>
                      </a:ln>
                    </wps:spPr>
                    <wps:style>
                      <a:lnRef idx="2">
                        <a:schemeClr val="accent1">
                          <a:shade val="50000"/>
                        </a:schemeClr>
                      </a:lnRef>
                      <a:fillRef idx="1003">
                        <a:schemeClr val="lt1"/>
                      </a:fillRef>
                      <a:effectRef idx="0">
                        <a:schemeClr val="accent1"/>
                      </a:effectRef>
                      <a:fontRef idx="minor">
                        <a:schemeClr val="lt1"/>
                      </a:fontRef>
                    </wps:style>
                    <wps:txbx>
                      <w:txbxContent>
                        <w:p w:rsidR="00D67862" w:rsidRDefault="00D67862">
                          <w:pPr>
                            <w:rPr>
                              <w:rFonts w:eastAsia="Times New Roman"/>
                            </w:rPr>
                          </w:pPr>
                        </w:p>
                      </w:txbxContent>
                    </wps:txbx>
                    <wps:bodyPr lIns="91405" tIns="45703" rIns="91405" bIns="45703" rtlCol="0" anchor="ctr"/>
                  </wps:wsp>
                </a:graphicData>
              </a:graphic>
              <wp14:sizeRelH relativeFrom="page">
                <wp14:pctWidth>96200</wp14:pctWidth>
              </wp14:sizeRelH>
              <wp14:sizeRelV relativeFrom="page">
                <wp14:pctHeight>96400</wp14:pctHeight>
              </wp14:sizeRelV>
            </wp:anchor>
          </w:drawing>
        </mc:Choice>
        <mc:Fallback>
          <w:pict>
            <v:roundrect id="Fnd : 1" o:spid="_x0000_s1032" style="position:absolute;left:0;text-align:left;margin-left:0;margin-top:0;width:588.75pt;height:763.5pt;z-index:-251640832;visibility:visible;mso-wrap-style:square;mso-width-percent:962;mso-height-percent:964;mso-wrap-distance-left:9pt;mso-wrap-distance-top:0;mso-wrap-distance-right:9pt;mso-wrap-distance-bottom:0;mso-position-horizontal:center;mso-position-horizontal-relative:page;mso-position-vertical:center;mso-position-vertical-relative:page;mso-width-percent:962;mso-height-percent:964;mso-width-relative:page;mso-height-relative:page;v-text-anchor:middle" arcsize="11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" stroked="f" strokeweight="1pt">
              <v:fill r:id="rId1" o:title="" recolor="t" rotate="t" type="tile"/>
              <v:imagedata recolortarget="white [2257]"/>
              <v:textbox inset="2.53903mm,1.2695mm,2.53903mm,1.2695mm">
                <w:txbxContent>
                  <w:p w:rsidR="00D67862" w:rsidRDefault="00D67862">
                    <w:pPr>
                      <w:rPr>
                        <w:rFonts w:eastAsia="Times New Roman"/>
                      </w:rPr>
                    </w:pPr>
                  </w:p>
                </w:txbxContent>
              </v:textbox>
              <w10:wrap anchorx="page" anchory="page"/>
            </v:roundrect>
          </w:pict>
        </mc:Fallback>
      </mc:AlternateContent>
    </w:r>
    <w:r>
      <w:rPr>
        <w:noProof/>
        <w:color w:val="93A299" w:themeColor="accent1"/>
      </w:rPr>
      <mc:AlternateContent>
        <mc:Choice Requires="wps">
          <w:drawing>
            <wp:anchor distT="0" distB="0" distL="114300" distR="114300" simplePos="0" relativeHeight="251676672" behindDoc="1" locked="0" layoutInCell="1" allowOverlap="1" wp14:editId="55950E07">
              <wp:simplePos x="0" y="0"/>
              <wp:positionH relativeFrom="margin">
                <wp:align>center</wp:align>
              </wp:positionH>
              <wp:positionV relativeFrom="margin">
                <wp:align>center</wp:align>
              </wp:positionV>
              <wp:extent cx="6944995" cy="9034145"/>
              <wp:effectExtent l="0" t="0" r="0" b="0"/>
              <wp:wrapNone/>
              <wp:docPr id="50" name="Fnd : 2"/>
              <wp:cNvGraphicFramePr/>
              <a:graphic xmlns:a="http://schemas.openxmlformats.org/drawingml/2006/main">
                <a:graphicData uri="http://schemas.microsoft.com/office/word/2010/wordprocessingShape">
                  <wps:wsp>
                    <wps:cNvSpPr/>
                    <wps:spPr>
                      <a:xfrm>
                        <a:off x="0" y="0"/>
                        <a:ext cx="6944995" cy="9034145"/>
                      </a:xfrm>
                      <a:prstGeom prst="rect">
                        <a:avLst/>
                      </a:prstGeom>
                      <a:solidFill>
                        <a:srgbClr val="FFFFFF">
                          <a:alpha val="83000"/>
                        </a:srgbClr>
                      </a:solidFill>
                      <a:ln>
                        <a:noFill/>
                      </a:ln>
                      <a:effectLst>
                        <a:softEdge rad="12700"/>
                      </a:effectLst>
                    </wps:spPr>
                    <wps:style>
                      <a:lnRef idx="2">
                        <a:schemeClr val="accent1">
                          <a:shade val="50000"/>
                        </a:schemeClr>
                      </a:lnRef>
                      <a:fillRef idx="1">
                        <a:schemeClr val="accent1"/>
                      </a:fillRef>
                      <a:effectRef idx="0">
                        <a:schemeClr val="accent1"/>
                      </a:effectRef>
                      <a:fontRef idx="minor">
                        <a:schemeClr val="lt1"/>
                      </a:fontRef>
                    </wps:style>
                    <wps:txbx>
                      <w:txbxContent>
                        <w:p w:rsidR="00D67862" w:rsidRDefault="00D67862">
                          <w:pPr>
                            <w:rPr>
                              <w:rFonts w:eastAsia="Times New Roman"/>
                            </w:rPr>
                          </w:pPr>
                        </w:p>
                      </w:txbxContent>
                    </wps:txbx>
                    <wps:bodyPr lIns="91405" tIns="45703" rIns="91405" bIns="45703" rtlCol="0" anchor="ctr"/>
                  </wps:wsp>
                </a:graphicData>
              </a:graphic>
              <wp14:sizeRelH relativeFrom="margin">
                <wp14:pctWidth>108500</wp14:pctWidth>
              </wp14:sizeRelH>
              <wp14:sizeRelV relativeFrom="margin">
                <wp14:pctHeight>104000</wp14:pctHeight>
              </wp14:sizeRelV>
            </wp:anchor>
          </w:drawing>
        </mc:Choice>
        <mc:Fallback>
          <w:pict>
            <v:rect id="Fnd : 2" o:spid="_x0000_s1033" style="position:absolute;left:0;text-align:left;margin-left:0;margin-top:0;width:546.85pt;height:711.35pt;z-index:-251639808;visibility:visible;mso-wrap-style:square;mso-width-percent:1085;mso-height-percent:1040;mso-wrap-distance-left:9pt;mso-wrap-distance-top:0;mso-wrap-distance-right:9pt;mso-wrap-distance-bottom:0;mso-position-horizontal:center;mso-position-horizontal-relative:margin;mso-position-vertical:center;mso-position-vertical-relative:margin;mso-width-percent:1085;mso-height-percent:104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" stroked="f" strokeweight="2pt">
              <v:fill opacity="54484f"/>
              <v:textbox inset="2.53903mm,1.2695mm,2.53903mm,1.2695mm">
                <w:txbxContent>
                  <w:p w:rsidR="00D67862" w:rsidRDefault="00D67862">
                    <w:pPr>
                      <w:rPr>
                        <w:rFonts w:eastAsia="Times New Roman"/>
                      </w:rPr>
                    </w:pPr>
                  </w:p>
                </w:txbxContent>
              </v:textbox>
              <w10:wrap anchorx="margin" anchory="margin"/>
            </v:rect>
          </w:pict>
        </mc:Fallback>
      </mc:AlternateContent>
    </w:r>
    <w:r>
      <w:rPr>
        <w:noProof/>
        <w:color w:val="93A299" w:themeColor="accent1"/>
      </w:rPr>
      <mc:AlternateContent>
        <mc:Choice Requires="wps">
          <w:drawing>
            <wp:anchor distT="0" distB="0" distL="114300" distR="114300" simplePos="0" relativeHeight="251677696" behindDoc="1" locked="0" layoutInCell="1" allowOverlap="1" wp14:editId="5248084B">
              <wp:simplePos x="0" y="0"/>
              <wp:positionH relativeFrom="margin">
                <wp:align>center</wp:align>
              </wp:positionH>
              <wp:positionV relativeFrom="margin">
                <wp:align>center</wp:align>
              </wp:positionV>
              <wp:extent cx="6675755" cy="8686800"/>
              <wp:effectExtent l="0" t="0" r="0" b="0"/>
              <wp:wrapNone/>
              <wp:docPr id="53" name="Fnd : 3"/>
              <wp:cNvGraphicFramePr/>
              <a:graphic xmlns:a="http://schemas.openxmlformats.org/drawingml/2006/main">
                <a:graphicData uri="http://schemas.microsoft.com/office/word/2010/wordprocessingShape">
                  <wps:wsp>
                    <wps:cNvSpPr/>
                    <wps:spPr>
                      <a:xfrm>
                        <a:off x="0" y="0"/>
                        <a:ext cx="6675755" cy="8686800"/>
                      </a:xfrm>
                      <a:prstGeom prst="rect">
                        <a:avLst/>
                      </a:prstGeom>
                      <a:solidFill>
                        <a:srgbClr val="FFFFFF"/>
                      </a:solidFill>
                      <a:ln w="6350" cmpd="dbl">
                        <a:noFill/>
                      </a:ln>
                    </wps:spPr>
                    <wps:style>
                      <a:lnRef idx="2">
                        <a:schemeClr val="accent1">
                          <a:shade val="50000"/>
                        </a:schemeClr>
                      </a:lnRef>
                      <a:fillRef idx="1">
                        <a:schemeClr val="accent1"/>
                      </a:fillRef>
                      <a:effectRef idx="0">
                        <a:schemeClr val="accent1"/>
                      </a:effectRef>
                      <a:fontRef idx="minor">
                        <a:schemeClr val="lt1"/>
                      </a:fontRef>
                    </wps:style>
                    <wps:txbx>
                      <w:txbxContent>
                        <w:p w:rsidR="00D67862" w:rsidRDefault="00D67862">
                          <w:pPr>
                            <w:rPr>
                              <w:rFonts w:eastAsia="Times New Roman"/>
                            </w:rPr>
                          </w:pPr>
                        </w:p>
                      </w:txbxContent>
                    </wps:txbx>
                    <wps:bodyPr lIns="91405" tIns="45703" rIns="91405" bIns="45703" rtlCol="0" anchor="ctr"/>
                  </wps:wsp>
                </a:graphicData>
              </a:graphic>
              <wp14:sizeRelH relativeFrom="margin">
                <wp14:pctWidth>104300</wp14:pctWidth>
              </wp14:sizeRelH>
              <wp14:sizeRelV relativeFrom="margin">
                <wp14:pctHeight>100000</wp14:pctHeight>
              </wp14:sizeRelV>
            </wp:anchor>
          </w:drawing>
        </mc:Choice>
        <mc:Fallback>
          <w:pict>
            <v:rect id="Fnd : 3" o:spid="_x0000_s1034" style="position:absolute;left:0;text-align:left;margin-left:0;margin-top:0;width:525.65pt;height:684pt;z-index:-251638784;visibility:visible;mso-wrap-style:square;mso-width-percent:1043;mso-height-percent:1000;mso-wrap-distance-left:9pt;mso-wrap-distance-top:0;mso-wrap-distance-right:9pt;mso-wrap-distance-bottom:0;mso-position-horizontal:center;mso-position-horizontal-relative:margin;mso-position-vertical:center;mso-position-vertical-relative:margin;mso-width-percent:1043;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" stroked="f" strokeweight=".5pt">
              <v:stroke linestyle="thinThin"/>
              <v:textbox inset="2.53903mm,1.2695mm,2.53903mm,1.2695mm">
                <w:txbxContent>
                  <w:p w:rsidR="00D67862" w:rsidRDefault="00D67862">
                    <w:pPr>
                      <w:rPr>
                        <w:rFonts w:eastAsia="Times New Roman"/>
                      </w:rPr>
                    </w:pPr>
                  </w:p>
                </w:txbxContent>
              </v:textbox>
              <w10:wrap anchorx="margin" anchory="margin"/>
            </v:rect>
          </w:pict>
        </mc:Fallback>
      </mc:AlternateContent>
    </w:r>
    <w:r>
      <w:rPr>
        <w:noProof/>
        <w:color w:val="93A299" w:themeColor="accent1"/>
      </w:rPr>
      <mc:AlternateContent>
        <mc:Choice Requires="wps">
          <w:drawing>
            <wp:anchor distT="0" distB="0" distL="114300" distR="114300" simplePos="0" relativeHeight="251678720" behindDoc="0" locked="0" layoutInCell="1" allowOverlap="1" wp14:editId="318D1536">
              <wp:simplePos x="0" y="0"/>
              <wp:positionH relativeFrom="margin">
                <wp:align>center</wp:align>
              </wp:positionH>
              <mc:AlternateContent>
                <mc:Choice Requires="wp14">
                  <wp:positionV relativeFrom="margin">
                    <wp14:pctPosVOffset>100000</wp14:pctPosVOffset>
                  </wp:positionV>
                </mc:Choice>
                <mc:Fallback>
                  <wp:positionV relativeFrom="page">
                    <wp:posOffset>9963785</wp:posOffset>
                  </wp:positionV>
                </mc:Fallback>
              </mc:AlternateContent>
              <wp:extent cx="6598920" cy="246380"/>
              <wp:effectExtent l="0" t="0" r="0" b="0"/>
              <wp:wrapSquare wrapText="bothSides"/>
              <wp:docPr id="56" name="Date "/>
              <wp:cNvGraphicFramePr/>
              <a:graphic xmlns:a="http://schemas.openxmlformats.org/drawingml/2006/main">
                <a:graphicData uri="http://schemas.microsoft.com/office/word/2010/wordprocessingShape">
                  <wps:wsp>
                    <wps:cNvSpPr/>
                    <wps:spPr>
                      <a:xfrm>
                        <a:off x="0" y="0"/>
                        <a:ext cx="6598920" cy="2463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67862" w:rsidRDefault="00986298">
                          <w:pPr>
                            <w:spacing w:line="240" w:lineRule="auto"/>
                            <w:jc w:val="center"/>
                            <w:rPr>
                              <w:color w:val="A6A6A6" w:themeColor="background1" w:themeShade="A6"/>
                              <w:sz w:val="18"/>
                              <w:szCs w:val="18"/>
                            </w:rPr>
                          </w:pPr>
                          <w:sdt>
                            <w:sdtPr>
                              <w:rPr>
                                <w:b/>
                                <w:bCs/>
                                <w:color w:val="A6A6A6" w:themeColor="background1" w:themeShade="A6"/>
                                <w:sz w:val="18"/>
                                <w:szCs w:val="18"/>
                              </w:rPr>
                              <w:alias w:val="Date "/>
                              <w:tag w:val="Date "/>
                              <w:id w:val="778915137"/>
                              <w:placeholder>
                                <w:docPart w:val="58AC4A75DB4B435C9D3CCF9A08BC4588"/>
                              </w:placeholder>
                              <w:showingPlcHdr/>
                              <w:dataBinding w:prefixMappings="xmlns:ns0='http://schemas.microsoft.com/office/2006/coverPageProps'" w:xpath="/ns0:CoverPageProperties[1]/ns0:PublishDate[1]" w:storeItemID="{55AF091B-3C7A-41E3-B477-F2FDAA23CFDA}"/>
                              <w:date>
                                <w:dateFormat w:val="dd MMMM yyyy"/>
                                <w:lid w:val="fr-FR"/>
                                <w:storeMappedDataAs w:val="dateTime"/>
                                <w:calendar w:val="gregorian"/>
                              </w:date>
                            </w:sdtPr>
                            <w:sdtEndPr>
                              <w:rPr>
                                <w:color w:val="A6A6A6" w:themeColor="background1" w:themeShade="A6"/>
                              </w:rPr>
                            </w:sdtEndPr>
                            <w:sdtContent>
                              <w:r>
                                <w:rPr>
                                  <w:color w:val="A6A6A6" w:themeColor="background1" w:themeShade="A6"/>
                                  <w:sz w:val="18"/>
                                  <w:szCs w:val="18"/>
                                </w:rPr>
                                <w:t>[Choisir la date]</w:t>
                              </w:r>
                            </w:sdtContent>
                          </w:sdt>
                          <w:r>
                            <w:rPr>
                              <w:color w:val="A6A6A6" w:themeColor="background1" w:themeShade="A6"/>
                              <w:sz w:val="18"/>
                              <w:szCs w:val="18"/>
                            </w:rPr>
                            <w:t xml:space="preserve">  </w:t>
                          </w:r>
                          <w:sdt>
                            <w:sdtPr>
                              <w:rPr>
                                <w:color w:val="A6A6A6" w:themeColor="background1" w:themeShade="A6"/>
                                <w:sz w:val="18"/>
                                <w:szCs w:val="18"/>
                              </w:rPr>
                              <w:alias w:val="Volume"/>
                              <w:tag w:val="Volume"/>
                              <w:id w:val="491682501"/>
                              <w:placeholder>
                                <w:docPart w:val="7B6B9A243AB9488281834CD62E42A745"/>
                              </w:placeholder>
                              <w:showingPlcHdr/>
                              <w:dataBinding w:xpath="/Newsletter/Volume" w:storeItemID="{0392F253-333C-4A53-9243-D24BE37970BC}"/>
                              <w:text/>
                            </w:sdtPr>
                            <w:sdtEndPr>
                              <w:rPr>
                                <w:color w:val="A6A6A6" w:themeColor="background1" w:themeShade="A6"/>
                              </w:rPr>
                            </w:sdtEndPr>
                            <w:sdtContent>
                              <w:r>
                                <w:rPr>
                                  <w:color w:val="A6A6A6" w:themeColor="background1" w:themeShade="A6"/>
                                  <w:sz w:val="18"/>
                                  <w:szCs w:val="18"/>
                                </w:rPr>
                                <w:t>[Édition 1, volume 1]</w:t>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103100</wp14:pctWidth>
              </wp14:sizeRelH>
              <wp14:sizeRelV relativeFrom="margin">
                <wp14:pctHeight>0</wp14:pctHeight>
              </wp14:sizeRelV>
            </wp:anchor>
          </w:drawing>
        </mc:Choice>
        <mc:Fallback>
          <w:pict>
            <v:rect id="Date " o:spid="_x0000_s1035" style="position:absolute;left:0;text-align:left;margin-left:0;margin-top:0;width:519.6pt;height:19.4pt;z-index:251678720;visibility:visible;mso-wrap-style:square;mso-width-percent:1031;mso-height-percent:0;mso-top-percent:1000;mso-wrap-distance-left:9pt;mso-wrap-distance-top:0;mso-wrap-distance-right:9pt;mso-wrap-distance-bottom:0;mso-position-horizontal:center;mso-position-horizontal-relative:margin;mso-position-vertical-relative:margin;mso-width-percent:1031;mso-height-percent:0;mso-top-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" filled="f" stroked="f" strokeweight="2pt">
              <v:textbox inset="0,0,0,0">
                <w:txbxContent>
                  <w:p w:rsidR="00D67862" w:rsidRDefault="00986298">
                    <w:pPr>
                      <w:spacing w:line="240" w:lineRule="auto"/>
                      <w:jc w:val="center"/>
                      <w:rPr>
                        <w:color w:val="A6A6A6" w:themeColor="background1" w:themeShade="A6"/>
                        <w:sz w:val="18"/>
                        <w:szCs w:val="18"/>
                      </w:rPr>
                    </w:pPr>
                    <w:sdt>
                      <w:sdtPr>
                        <w:rPr>
                          <w:b/>
                          <w:bCs/>
                          <w:color w:val="A6A6A6" w:themeColor="background1" w:themeShade="A6"/>
                          <w:sz w:val="18"/>
                          <w:szCs w:val="18"/>
                        </w:rPr>
                        <w:alias w:val="Date "/>
                        <w:tag w:val="Date "/>
                        <w:id w:val="778915137"/>
                        <w:placeholder>
                          <w:docPart w:val="58AC4A75DB4B435C9D3CCF9A08BC4588"/>
                        </w:placeholder>
                        <w:showingPlcHdr/>
                        <w:dataBinding w:prefixMappings="xmlns:ns0='http://schemas.microsoft.com/office/2006/coverPageProps'" w:xpath="/ns0:CoverPageProperties[1]/ns0:PublishDate[1]" w:storeItemID="{55AF091B-3C7A-41E3-B477-F2FDAA23CFDA}"/>
                        <w:date>
                          <w:dateFormat w:val="dd MMMM yyyy"/>
                          <w:lid w:val="fr-FR"/>
                          <w:storeMappedDataAs w:val="dateTime"/>
                          <w:calendar w:val="gregorian"/>
                        </w:date>
                      </w:sdtPr>
                      <w:sdtEndPr>
                        <w:rPr>
                          <w:color w:val="A6A6A6" w:themeColor="background1" w:themeShade="A6"/>
                        </w:rPr>
                      </w:sdtEndPr>
                      <w:sdtContent>
                        <w:r>
                          <w:rPr>
                            <w:color w:val="A6A6A6" w:themeColor="background1" w:themeShade="A6"/>
                            <w:sz w:val="18"/>
                            <w:szCs w:val="18"/>
                          </w:rPr>
                          <w:t>[Choisir la date]</w:t>
                        </w:r>
                      </w:sdtContent>
                    </w:sdt>
                    <w:r>
                      <w:rPr>
                        <w:color w:val="A6A6A6" w:themeColor="background1" w:themeShade="A6"/>
                        <w:sz w:val="18"/>
                        <w:szCs w:val="18"/>
                      </w:rPr>
                      <w:t xml:space="preserve">  </w:t>
                    </w:r>
                    <w:sdt>
                      <w:sdtPr>
                        <w:rPr>
                          <w:color w:val="A6A6A6" w:themeColor="background1" w:themeShade="A6"/>
                          <w:sz w:val="18"/>
                          <w:szCs w:val="18"/>
                        </w:rPr>
                        <w:alias w:val="Volume"/>
                        <w:tag w:val="Volume"/>
                        <w:id w:val="491682501"/>
                        <w:placeholder>
                          <w:docPart w:val="7B6B9A243AB9488281834CD62E42A745"/>
                        </w:placeholder>
                        <w:showingPlcHdr/>
                        <w:dataBinding w:xpath="/Newsletter/Volume" w:storeItemID="{0392F253-333C-4A53-9243-D24BE37970BC}"/>
                        <w:text/>
                      </w:sdtPr>
                      <w:sdtEndPr>
                        <w:rPr>
                          <w:color w:val="A6A6A6" w:themeColor="background1" w:themeShade="A6"/>
                        </w:rPr>
                      </w:sdtEndPr>
                      <w:sdtContent>
                        <w:r>
                          <w:rPr>
                            <w:color w:val="A6A6A6" w:themeColor="background1" w:themeShade="A6"/>
                            <w:sz w:val="18"/>
                            <w:szCs w:val="18"/>
                          </w:rPr>
                          <w:t>[Édition 1, volume 1]</w:t>
                        </w:r>
                      </w:sdtContent>
                    </w:sdt>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298" w:rsidRDefault="00986298">
      <w:r>
        <w:separator/>
      </w:r>
    </w:p>
  </w:footnote>
  <w:footnote w:type="continuationSeparator" w:id="0">
    <w:p w:rsidR="00986298" w:rsidRDefault="00986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862" w:rsidRDefault="00986298">
    <w:pPr>
      <w:pStyle w:val="En-tte"/>
    </w:pPr>
    <w:r>
      <w:rPr>
        <w:noProof/>
        <w:color w:val="93A299" w:themeColor="accent1"/>
      </w:rPr>
      <mc:AlternateContent>
        <mc:Choice Requires="wps">
          <w:drawing>
            <wp:anchor distT="0" distB="0" distL="114300" distR="114300" simplePos="0" relativeHeight="251672576" behindDoc="0" locked="0" layoutInCell="1" allowOverlap="1" wp14:editId="2FF3A7CC">
              <wp:simplePos x="0" y="0"/>
              <wp:positionH relativeFrom="margin">
                <wp:align>center</wp:align>
              </wp:positionH>
              <mc:AlternateContent>
                <mc:Choice Requires="wp14">
                  <wp:positionV relativeFrom="topMargin">
                    <wp14:pctPosVOffset>65000</wp14:pctPosVOffset>
                  </wp:positionV>
                </mc:Choice>
                <mc:Fallback>
                  <wp:positionV relativeFrom="page">
                    <wp:posOffset>473710</wp:posOffset>
                  </wp:positionV>
                </mc:Fallback>
              </mc:AlternateContent>
              <wp:extent cx="6784975" cy="73025"/>
              <wp:effectExtent l="0" t="0" r="0" b="0"/>
              <wp:wrapNone/>
              <wp:docPr id="28" name="Rectangle 19"/>
              <wp:cNvGraphicFramePr/>
              <a:graphic xmlns:a="http://schemas.openxmlformats.org/drawingml/2006/main">
                <a:graphicData uri="http://schemas.microsoft.com/office/word/2010/wordprocessingShape">
                  <wps:wsp>
                    <wps:cNvSpPr/>
                    <wps:spPr>
                      <a:xfrm>
                        <a:off x="0" y="0"/>
                        <a:ext cx="6784975" cy="73025"/>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bodyPr lIns="91405" tIns="45703" rIns="91405" bIns="45703" rtlCol="0" anchor="ctr"/>
                  </wps:wsp>
                </a:graphicData>
              </a:graphic>
              <wp14:sizeRelH relativeFrom="margin">
                <wp14:pctWidth>106000</wp14:pctWidth>
              </wp14:sizeRelH>
              <wp14:sizeRelV relativeFrom="margin">
                <wp14:pctHeight>0</wp14:pctHeight>
              </wp14:sizeRelV>
            </wp:anchor>
          </w:drawing>
        </mc:Choice>
        <mc:Fallback>
          <w:pict>
            <v:rect w14:anchorId="020E94FE" id="Rectangle 19" o:spid="_x0000_s1026" style="position:absolute;margin-left:0;margin-top:0;width:534.25pt;height:5.75pt;z-index:251672576;visibility:visible;mso-wrap-style:square;mso-width-percent:1060;mso-height-percent:0;mso-top-percent:650;mso-wrap-distance-left:9pt;mso-wrap-distance-top:0;mso-wrap-distance-right:9pt;mso-wrap-distance-bottom:0;mso-position-horizontal:center;mso-position-horizontal-relative:margin;mso-position-vertical-relative:top-margin-area;mso-width-percent:1060;mso-height-percent:0;mso-top-percent:6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" fillcolor="#93a299 [3204]" stroked="f" strokeweight=".5pt">
              <v:textbox inset="2.53903mm,1.2695mm,2.53903mm,1.2695mm"/>
              <w10:wrap anchorx="margin" anchory="margin"/>
            </v:rect>
          </w:pict>
        </mc:Fallback>
      </mc:AlternateContent>
    </w:r>
    <w:r>
      <w:rPr>
        <w:noProof/>
        <w:color w:val="93A299" w:themeColor="accent1"/>
      </w:rPr>
      <mc:AlternateContent>
        <mc:Choice Requires="wps">
          <w:drawing>
            <wp:anchor distT="0" distB="0" distL="114300" distR="114300" simplePos="0" relativeHeight="251673600" behindDoc="0" locked="0" layoutInCell="1" allowOverlap="1" wp14:editId="35BBA2CC">
              <wp:simplePos x="0" y="0"/>
              <wp:positionH relativeFrom="margin">
                <wp:align>center</wp:align>
              </wp:positionH>
              <mc:AlternateContent>
                <mc:Choice Requires="wp14">
                  <wp:positionV relativeFrom="topMargin">
                    <wp14:pctPosVOffset>25000</wp14:pctPosVOffset>
                  </wp:positionV>
                </mc:Choice>
                <mc:Fallback>
                  <wp:positionV relativeFrom="page">
                    <wp:posOffset>182245</wp:posOffset>
                  </wp:positionV>
                </mc:Fallback>
              </mc:AlternateContent>
              <wp:extent cx="6529070" cy="337820"/>
              <wp:effectExtent l="0" t="0" r="0" b="0"/>
              <wp:wrapNone/>
              <wp:docPr id="29" name="Sous-titr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070" cy="337820"/>
                      </a:xfrm>
                      <a:prstGeom prst="rect">
                        <a:avLst/>
                      </a:prstGeom>
                    </wps:spPr>
                    <wps:txbx>
                      <w:txbxContent>
                        <w:sdt>
                          <w:sdtPr>
                            <w:rPr>
                              <w:rFonts w:ascii="Century Gothic" w:eastAsia="+mn-ea" w:hAnsi="Century Gothic" w:cs="+mn-cs"/>
                              <w:caps/>
                              <w:color w:val="BEC7C1" w:themeColor="accent1" w:themeTint="99"/>
                              <w:spacing w:val="60"/>
                              <w:kern w:val="24"/>
                              <w:sz w:val="18"/>
                              <w:szCs w:val="18"/>
                            </w:rPr>
                            <w:id w:val="721061"/>
                            <w:showingPlcHdr/>
                            <w:dataBinding w:prefixMappings="xmlns:ns0='http://schemas.openxmlformats.org/officeDocument/2006/extended-properties' " w:xpath="/ns0:Properties[1]/ns0:Company[1]" w:storeItemID="{6668398D-A668-4E3E-A5EB-62B293D839F1}"/>
                            <w:text/>
                          </w:sdtPr>
                          <w:sdtEndPr>
                            <w:rPr>
                              <w:color w:val="BEC7C1" w:themeColor="accent1" w:themeTint="99"/>
                            </w:rPr>
                          </w:sdtEndPr>
                          <w:sdtContent>
                            <w:p w:rsidR="00D67862" w:rsidRDefault="00986298">
                              <w:pPr>
                                <w:jc w:val="center"/>
                                <w:rPr>
                                  <w:rFonts w:ascii="Century Gothic" w:eastAsia="+mn-ea" w:hAnsi="Century Gothic" w:cs="+mn-cs"/>
                                  <w:caps/>
                                  <w:color w:val="BEC7C1" w:themeColor="accent1" w:themeTint="99"/>
                                  <w:spacing w:val="60"/>
                                  <w:kern w:val="24"/>
                                  <w:sz w:val="18"/>
                                  <w:szCs w:val="18"/>
                                </w:rPr>
                              </w:pPr>
                              <w:r>
                                <w:rPr>
                                  <w:rFonts w:ascii="Century Gothic" w:eastAsia="+mn-ea" w:hAnsi="Century Gothic" w:cs="+mn-cs"/>
                                  <w:caps/>
                                  <w:color w:val="BEC7C1" w:themeColor="accent1" w:themeTint="99"/>
                                  <w:spacing w:val="60"/>
                                  <w:kern w:val="24"/>
                                  <w:sz w:val="18"/>
                                  <w:szCs w:val="18"/>
                                </w:rPr>
                                <w:t>[Nom de la société]</w:t>
                              </w:r>
                            </w:p>
                          </w:sdtContent>
                        </w:sdt>
                        <w:p w:rsidR="00D67862" w:rsidRDefault="00D67862"/>
                      </w:txbxContent>
                    </wps:txbx>
                    <wps:bodyPr vert="horz" lIns="91405" tIns="45703" rIns="91405" bIns="45703" rtlCol="0">
                      <a:normAutofit/>
                    </wps:bodyPr>
                  </wps:wsp>
                </a:graphicData>
              </a:graphic>
              <wp14:sizeRelH relativeFrom="margin">
                <wp14:pctWidth>102000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ous-titre 2" o:spid="_x0000_s1036" type="#_x0000_t202" style="position:absolute;left:0;text-align:left;margin-left:0;margin-top:0;width:514.1pt;height:26.6pt;z-index:251673600;visibility:visible;mso-wrap-style:square;mso-width-percent:1020;mso-height-percent:0;mso-top-percent:250;mso-wrap-distance-left:9pt;mso-wrap-distance-top:0;mso-wrap-distance-right:9pt;mso-wrap-distance-bottom:0;mso-position-horizontal:center;mso-position-horizontal-relative:margin;mso-position-vertical-relative:top-margin-area;mso-width-percent:1020;mso-height-percent:0;mso-top-percent:2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" filled="f" stroked="f">
              <v:path arrowok="t"/>
              <v:textbox inset="2.53903mm,1.2695mm,2.53903mm,1.2695mm">
                <w:txbxContent>
                  <w:sdt>
                    <w:sdtPr>
                      <w:rPr>
                        <w:rFonts w:ascii="Century Gothic" w:eastAsia="+mn-ea" w:hAnsi="Century Gothic" w:cs="+mn-cs"/>
                        <w:caps/>
                        <w:color w:val="BEC7C1" w:themeColor="accent1" w:themeTint="99"/>
                        <w:spacing w:val="60"/>
                        <w:kern w:val="24"/>
                        <w:sz w:val="18"/>
                        <w:szCs w:val="18"/>
                      </w:rPr>
                      <w:id w:val="721061"/>
                      <w:showingPlcHdr/>
                      <w:dataBinding w:prefixMappings="xmlns:ns0='http://schemas.openxmlformats.org/officeDocument/2006/extended-properties' " w:xpath="/ns0:Properties[1]/ns0:Company[1]" w:storeItemID="{6668398D-A668-4E3E-A5EB-62B293D839F1}"/>
                      <w:text/>
                    </w:sdtPr>
                    <w:sdtEndPr>
                      <w:rPr>
                        <w:color w:val="BEC7C1" w:themeColor="accent1" w:themeTint="99"/>
                      </w:rPr>
                    </w:sdtEndPr>
                    <w:sdtContent>
                      <w:p w:rsidR="00D67862" w:rsidRDefault="00986298">
                        <w:pPr>
                          <w:jc w:val="center"/>
                          <w:rPr>
                            <w:rFonts w:ascii="Century Gothic" w:eastAsia="+mn-ea" w:hAnsi="Century Gothic" w:cs="+mn-cs"/>
                            <w:caps/>
                            <w:color w:val="BEC7C1" w:themeColor="accent1" w:themeTint="99"/>
                            <w:spacing w:val="60"/>
                            <w:kern w:val="24"/>
                            <w:sz w:val="18"/>
                            <w:szCs w:val="18"/>
                          </w:rPr>
                        </w:pPr>
                        <w:r>
                          <w:rPr>
                            <w:rFonts w:ascii="Century Gothic" w:eastAsia="+mn-ea" w:hAnsi="Century Gothic" w:cs="+mn-cs"/>
                            <w:caps/>
                            <w:color w:val="BEC7C1" w:themeColor="accent1" w:themeTint="99"/>
                            <w:spacing w:val="60"/>
                            <w:kern w:val="24"/>
                            <w:sz w:val="18"/>
                            <w:szCs w:val="18"/>
                          </w:rPr>
                          <w:t>[Nom de la société]</w:t>
                        </w:r>
                      </w:p>
                    </w:sdtContent>
                  </w:sdt>
                  <w:p w:rsidR="00D67862" w:rsidRDefault="00D67862"/>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862" w:rsidRDefault="00986298">
    <w:pPr>
      <w:pStyle w:val="En-tte"/>
    </w:pPr>
    <w:r>
      <w:rPr>
        <w:noProof/>
      </w:rPr>
      <mc:AlternateContent>
        <mc:Choice Requires="wps">
          <w:drawing>
            <wp:anchor distT="0" distB="0" distL="114300" distR="114300" simplePos="0" relativeHeight="251664384" behindDoc="0" locked="0" layoutInCell="1" allowOverlap="1" wp14:editId="69A5D846">
              <wp:simplePos x="0" y="0"/>
              <wp:positionH relativeFrom="margin">
                <wp:align>center</wp:align>
              </wp:positionH>
              <mc:AlternateContent>
                <mc:Choice Requires="wp14">
                  <wp:positionV relativeFrom="topMargin">
                    <wp14:pctPosVOffset>75000</wp14:pctPosVOffset>
                  </wp:positionV>
                </mc:Choice>
                <mc:Fallback>
                  <wp:positionV relativeFrom="page">
                    <wp:posOffset>546735</wp:posOffset>
                  </wp:positionV>
                </mc:Fallback>
              </mc:AlternateContent>
              <wp:extent cx="6784975" cy="73025"/>
              <wp:effectExtent l="0" t="0" r="0" b="0"/>
              <wp:wrapNone/>
              <wp:docPr id="19" name="Rectangle 19"/>
              <wp:cNvGraphicFramePr/>
              <a:graphic xmlns:a="http://schemas.openxmlformats.org/drawingml/2006/main">
                <a:graphicData uri="http://schemas.microsoft.com/office/word/2010/wordprocessingShape">
                  <wps:wsp>
                    <wps:cNvSpPr/>
                    <wps:spPr>
                      <a:xfrm>
                        <a:off x="0" y="0"/>
                        <a:ext cx="6784975" cy="73025"/>
                      </a:xfrm>
                      <a:prstGeom prst="rect">
                        <a:avLst/>
                      </a:prstGeom>
                      <a:solidFill>
                        <a:schemeClr val="accent1"/>
                      </a:solidFill>
                      <a:ln w="6350">
                        <a:noFill/>
                      </a:ln>
                    </wps:spPr>
                    <wps:style>
                      <a:lnRef idx="2">
                        <a:schemeClr val="accent1">
                          <a:shade val="50000"/>
                        </a:schemeClr>
                      </a:lnRef>
                      <a:fillRef idx="1">
                        <a:schemeClr val="accent1"/>
                      </a:fillRef>
                      <a:effectRef idx="0">
                        <a:schemeClr val="accent1"/>
                      </a:effectRef>
                      <a:fontRef idx="minor">
                        <a:schemeClr val="lt1"/>
                      </a:fontRef>
                    </wps:style>
                    <wps:bodyPr lIns="91405" tIns="45703" rIns="91405" bIns="45703" rtlCol="0" anchor="ctr"/>
                  </wps:wsp>
                </a:graphicData>
              </a:graphic>
              <wp14:sizeRelH relativeFrom="margin">
                <wp14:pctWidth>106000</wp14:pctWidth>
              </wp14:sizeRelH>
              <wp14:sizeRelV relativeFrom="margin">
                <wp14:pctHeight>0</wp14:pctHeight>
              </wp14:sizeRelV>
            </wp:anchor>
          </w:drawing>
        </mc:Choice>
        <mc:Fallback>
          <w:pict>
            <v:rect w14:anchorId="29B8442F" id="Rectangle 19" o:spid="_x0000_s1026" style="position:absolute;margin-left:0;margin-top:0;width:534.25pt;height:5.75pt;z-index:251664384;visibility:visible;mso-wrap-style:square;mso-width-percent:1060;mso-height-percent:0;mso-top-percent:750;mso-wrap-distance-left:9pt;mso-wrap-distance-top:0;mso-wrap-distance-right:9pt;mso-wrap-distance-bottom:0;mso-position-horizontal:center;mso-position-horizontal-relative:margin;mso-position-vertical-relative:top-margin-area;mso-width-percent:1060;mso-height-percent:0;mso-top-percent:7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" fillcolor="#93a299 [3204]" stroked="f" strokeweight=".5pt">
              <v:textbox inset="2.53903mm,1.2695mm,2.53903mm,1.2695mm"/>
              <w10:wrap anchorx="margin" anchory="margin"/>
            </v:rect>
          </w:pict>
        </mc:Fallback>
      </mc:AlternateContent>
    </w:r>
    <w:r>
      <w:rPr>
        <w:noProof/>
      </w:rPr>
      <mc:AlternateContent>
        <mc:Choice Requires="wps">
          <w:drawing>
            <wp:anchor distT="0" distB="0" distL="114300" distR="114300" simplePos="0" relativeHeight="251665408" behindDoc="0" locked="0" layoutInCell="1" allowOverlap="1" wp14:editId="1A66E872">
              <wp:simplePos x="0" y="0"/>
              <wp:positionH relativeFrom="margin">
                <wp:align>center</wp:align>
              </wp:positionH>
              <mc:AlternateContent>
                <mc:Choice Requires="wp14">
                  <wp:positionV relativeFrom="topMargin">
                    <wp14:pctPosVOffset>45000</wp14:pctPosVOffset>
                  </wp:positionV>
                </mc:Choice>
                <mc:Fallback>
                  <wp:positionV relativeFrom="page">
                    <wp:posOffset>327660</wp:posOffset>
                  </wp:positionV>
                </mc:Fallback>
              </mc:AlternateContent>
              <wp:extent cx="6529070" cy="337820"/>
              <wp:effectExtent l="0" t="0" r="0" b="0"/>
              <wp:wrapNone/>
              <wp:docPr id="20" name="Sous-titr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070" cy="337820"/>
                      </a:xfrm>
                      <a:prstGeom prst="rect">
                        <a:avLst/>
                      </a:prstGeom>
                    </wps:spPr>
                    <wps:txbx>
                      <w:txbxContent>
                        <w:sdt>
                          <w:sdtPr>
                            <w:id w:val="-2097628961"/>
                            <w:showingPlcHdr/>
                            <w:dataBinding w:prefixMappings="xmlns:ns0='http://schemas.openxmlformats.org/officeDocument/2006/extended-properties' " w:xpath="/ns0:Properties[1]/ns0:Company[1]" w:storeItemID="{6668398D-A668-4E3E-A5EB-62B293D839F1}"/>
                            <w:text/>
                          </w:sdtPr>
                          <w:sdtEndPr/>
                          <w:sdtContent>
                            <w:p w:rsidR="00D67862" w:rsidRDefault="00986298">
                              <w:pPr>
                                <w:jc w:val="center"/>
                              </w:pPr>
                              <w:r>
                                <w:t>[Nom de la société]</w:t>
                              </w:r>
                            </w:p>
                          </w:sdtContent>
                        </w:sdt>
                        <w:p w:rsidR="00D67862" w:rsidRDefault="00D67862"/>
                      </w:txbxContent>
                    </wps:txbx>
                    <wps:bodyPr vert="horz" lIns="91405" tIns="45703" rIns="91405" bIns="45703" rtlCol="0">
                      <a:normAutofit/>
                    </wps:bodyPr>
                  </wps:wsp>
                </a:graphicData>
              </a:graphic>
              <wp14:sizeRelH relativeFrom="margin">
                <wp14:pctWidth>102000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left:0;text-align:left;margin-left:0;margin-top:0;width:514.1pt;height:26.6pt;z-index:251665408;visibility:visible;mso-wrap-style:square;mso-width-percent:1020;mso-height-percent:0;mso-top-percent:450;mso-wrap-distance-left:9pt;mso-wrap-distance-top:0;mso-wrap-distance-right:9pt;mso-wrap-distance-bottom:0;mso-position-horizontal:center;mso-position-horizontal-relative:margin;mso-position-vertical-relative:top-margin-area;mso-width-percent:1020;mso-height-percent:0;mso-top-percent:4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" filled="f" stroked="f">
              <v:path arrowok="t"/>
              <v:textbox inset="2.53903mm,1.2695mm,2.53903mm,1.2695mm">
                <w:txbxContent>
                  <w:sdt>
                    <w:sdtPr>
                      <w:id w:val="-2097628961"/>
                      <w:showingPlcHdr/>
                      <w:dataBinding w:prefixMappings="xmlns:ns0='http://schemas.openxmlformats.org/officeDocument/2006/extended-properties' " w:xpath="/ns0:Properties[1]/ns0:Company[1]" w:storeItemID="{6668398D-A668-4E3E-A5EB-62B293D839F1}"/>
                      <w:text/>
                    </w:sdtPr>
                    <w:sdtEndPr/>
                    <w:sdtContent>
                      <w:p w:rsidR="00D67862" w:rsidRDefault="00986298">
                        <w:pPr>
                          <w:jc w:val="center"/>
                        </w:pPr>
                        <w:r>
                          <w:t>[Nom de la société]</w:t>
                        </w:r>
                      </w:p>
                    </w:sdtContent>
                  </w:sdt>
                  <w:p w:rsidR="00D67862" w:rsidRDefault="00D67862"/>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9F3"/>
    <w:rsid w:val="007D29F3"/>
    <w:rsid w:val="00986298"/>
    <w:rsid w:val="00D678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DDA2F9-CB65-4ACE-B08F-B6296897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324" w:lineRule="auto"/>
      <w:ind w:firstLine="288"/>
    </w:pPr>
    <w:rPr>
      <w:sz w:val="19"/>
    </w:rPr>
  </w:style>
  <w:style w:type="paragraph" w:styleId="Titre1">
    <w:name w:val="heading 1"/>
    <w:basedOn w:val="Normal"/>
    <w:next w:val="Normal"/>
    <w:link w:val="Titre1Car"/>
    <w:uiPriority w:val="9"/>
    <w:qFormat/>
    <w:pPr>
      <w:keepNext/>
      <w:keepLines/>
      <w:spacing w:before="240" w:line="240" w:lineRule="auto"/>
      <w:ind w:firstLine="0"/>
      <w:outlineLvl w:val="0"/>
    </w:pPr>
    <w:rPr>
      <w:rFonts w:asciiTheme="majorHAnsi" w:eastAsiaTheme="majorEastAsia" w:hAnsiTheme="majorHAnsi" w:cstheme="majorBidi"/>
      <w:bCs/>
      <w:caps/>
      <w:color w:val="93A299" w:themeColor="accent1"/>
      <w:sz w:val="32"/>
      <w:szCs w:val="32"/>
      <w14:numForm w14:val="oldStyle"/>
    </w:rPr>
  </w:style>
  <w:style w:type="paragraph" w:styleId="Titre2">
    <w:name w:val="heading 2"/>
    <w:basedOn w:val="Normal"/>
    <w:next w:val="Normal"/>
    <w:link w:val="Titre2Car"/>
    <w:uiPriority w:val="9"/>
    <w:semiHidden/>
    <w:unhideWhenUsed/>
    <w:qFormat/>
    <w:pPr>
      <w:keepNext/>
      <w:keepLines/>
      <w:spacing w:before="120" w:line="240" w:lineRule="auto"/>
      <w:outlineLvl w:val="1"/>
    </w:pPr>
    <w:rPr>
      <w:rFonts w:asciiTheme="majorHAnsi" w:eastAsiaTheme="majorEastAsia" w:hAnsiTheme="majorHAnsi" w:cstheme="majorBidi"/>
      <w:bCs/>
      <w:color w:val="564B3C" w:themeColor="text2"/>
      <w:sz w:val="28"/>
      <w:szCs w:val="28"/>
    </w:rPr>
  </w:style>
  <w:style w:type="paragraph" w:styleId="Titre3">
    <w:name w:val="heading 3"/>
    <w:basedOn w:val="Normal"/>
    <w:next w:val="Normal"/>
    <w:link w:val="Titre3Car"/>
    <w:uiPriority w:val="9"/>
    <w:semiHidden/>
    <w:unhideWhenUsed/>
    <w:qFormat/>
    <w:pPr>
      <w:keepNext/>
      <w:keepLines/>
      <w:spacing w:before="20" w:line="240" w:lineRule="auto"/>
      <w:outlineLvl w:val="2"/>
    </w:pPr>
    <w:rPr>
      <w:rFonts w:eastAsiaTheme="majorEastAsia" w:cstheme="majorBidi"/>
      <w:b/>
      <w:bCs/>
      <w:color w:val="6B7C71" w:themeColor="accent1" w:themeShade="BF"/>
      <w:sz w:val="24"/>
    </w:rPr>
  </w:style>
  <w:style w:type="paragraph" w:styleId="Titre4">
    <w:name w:val="heading 4"/>
    <w:basedOn w:val="Normal"/>
    <w:next w:val="Normal"/>
    <w:link w:val="Titre4Car"/>
    <w:uiPriority w:val="9"/>
    <w:semiHidden/>
    <w:unhideWhenUsed/>
    <w:qFormat/>
    <w:pPr>
      <w:keepNext/>
      <w:keepLines/>
      <w:spacing w:before="200"/>
      <w:outlineLvl w:val="3"/>
    </w:pPr>
    <w:rPr>
      <w:rFonts w:asciiTheme="majorHAnsi" w:eastAsiaTheme="majorEastAsia" w:hAnsiTheme="majorHAnsi" w:cstheme="majorBidi"/>
      <w:b/>
      <w:bCs/>
      <w:i/>
      <w:iCs/>
      <w:color w:val="93A299" w:themeColor="accent1"/>
      <w:sz w:val="22"/>
    </w:rPr>
  </w:style>
  <w:style w:type="paragraph" w:styleId="Titre5">
    <w:name w:val="heading 5"/>
    <w:basedOn w:val="Normal"/>
    <w:next w:val="Normal"/>
    <w:link w:val="Titre5Car"/>
    <w:uiPriority w:val="9"/>
    <w:semiHidden/>
    <w:unhideWhenUsed/>
    <w:qFormat/>
    <w:pPr>
      <w:keepNext/>
      <w:keepLines/>
      <w:spacing w:before="200"/>
      <w:outlineLvl w:val="4"/>
    </w:pPr>
    <w:rPr>
      <w:rFonts w:asciiTheme="majorHAnsi" w:eastAsiaTheme="majorEastAsia" w:hAnsiTheme="majorHAnsi" w:cstheme="majorBidi"/>
      <w:color w:val="47534C" w:themeColor="accent1" w:themeShade="80"/>
      <w:sz w:val="22"/>
    </w:r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47534C" w:themeColor="accent1" w:themeShade="80"/>
      <w:sz w:val="22"/>
    </w:rPr>
  </w:style>
  <w:style w:type="paragraph" w:styleId="Titre7">
    <w:name w:val="heading 7"/>
    <w:basedOn w:val="Normal"/>
    <w:next w:val="Normal"/>
    <w:link w:val="Titre7C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sz w:val="22"/>
    </w:rPr>
  </w:style>
  <w:style w:type="paragraph" w:styleId="Titre8">
    <w:name w:val="heading 8"/>
    <w:basedOn w:val="Normal"/>
    <w:next w:val="Normal"/>
    <w:link w:val="Titre8C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Cs/>
      <w:caps/>
      <w:color w:val="93A299" w:themeColor="accent1"/>
      <w:sz w:val="32"/>
      <w:szCs w:val="32"/>
      <w14:numForm w14:val="oldStyle"/>
    </w:rPr>
  </w:style>
  <w:style w:type="paragraph" w:styleId="Sous-titre">
    <w:name w:val="Subtitle"/>
    <w:basedOn w:val="Normal"/>
    <w:next w:val="Normal"/>
    <w:link w:val="Sous-titreCar"/>
    <w:uiPriority w:val="11"/>
    <w:qFormat/>
    <w:pPr>
      <w:numPr>
        <w:ilvl w:val="1"/>
      </w:numPr>
      <w:ind w:firstLine="288"/>
    </w:pPr>
    <w:rPr>
      <w:rFonts w:eastAsiaTheme="majorEastAsia" w:cstheme="majorBidi"/>
      <w:iCs/>
      <w:caps/>
      <w:color w:val="564B3C" w:themeColor="text2"/>
      <w:sz w:val="32"/>
      <w:szCs w:val="32"/>
    </w:rPr>
  </w:style>
  <w:style w:type="character" w:customStyle="1" w:styleId="Sous-titreCar">
    <w:name w:val="Sous-titre Car"/>
    <w:basedOn w:val="Policepardfaut"/>
    <w:link w:val="Sous-titre"/>
    <w:uiPriority w:val="11"/>
    <w:rPr>
      <w:rFonts w:eastAsiaTheme="majorEastAsia" w:cstheme="majorBidi"/>
      <w:iCs/>
      <w:caps/>
      <w:color w:val="564B3C" w:themeColor="text2"/>
      <w:sz w:val="32"/>
      <w:szCs w:val="32"/>
    </w:r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Nom">
    <w:name w:val="Nom"/>
    <w:basedOn w:val="Titre"/>
    <w:qFormat/>
    <w:rPr>
      <w:b/>
      <w:color w:val="40382D" w:themeColor="text2" w:themeShade="BF"/>
      <w:sz w:val="28"/>
      <w:szCs w:val="28"/>
    </w:rPr>
  </w:style>
  <w:style w:type="paragraph" w:styleId="Titre">
    <w:name w:val="Title"/>
    <w:basedOn w:val="Normal"/>
    <w:next w:val="Normal"/>
    <w:link w:val="TitreCar"/>
    <w:uiPriority w:val="10"/>
    <w:qFormat/>
    <w:pPr>
      <w:spacing w:line="240" w:lineRule="auto"/>
      <w:ind w:firstLine="0"/>
      <w:contextualSpacing/>
    </w:pPr>
    <w:rPr>
      <w:rFonts w:asciiTheme="majorHAnsi" w:eastAsiaTheme="majorEastAsia" w:hAnsiTheme="majorHAnsi" w:cstheme="majorBidi"/>
      <w:caps/>
      <w:color w:val="40382D" w:themeColor="text2" w:themeShade="BF"/>
      <w:kern w:val="28"/>
      <w:sz w:val="80"/>
      <w:szCs w:val="80"/>
      <w14:ligatures w14:val="standard"/>
      <w14:numForm w14:val="oldStyle"/>
    </w:rPr>
  </w:style>
  <w:style w:type="character" w:customStyle="1" w:styleId="TitreCar">
    <w:name w:val="Titre Car"/>
    <w:basedOn w:val="Policepardfaut"/>
    <w:link w:val="Titre"/>
    <w:uiPriority w:val="10"/>
    <w:rPr>
      <w:rFonts w:asciiTheme="majorHAnsi" w:eastAsiaTheme="majorEastAsia" w:hAnsiTheme="majorHAnsi" w:cstheme="majorBidi"/>
      <w:caps/>
      <w:color w:val="40382D" w:themeColor="text2" w:themeShade="BF"/>
      <w:kern w:val="28"/>
      <w:sz w:val="80"/>
      <w:szCs w:val="80"/>
      <w14:ligatures w14:val="standard"/>
      <w14:numForm w14:val="oldStyle"/>
    </w:rPr>
  </w:style>
  <w:style w:type="character" w:customStyle="1" w:styleId="Titre2Car">
    <w:name w:val="Titre 2 Car"/>
    <w:basedOn w:val="Policepardfaut"/>
    <w:link w:val="Titre2"/>
    <w:uiPriority w:val="9"/>
    <w:semiHidden/>
    <w:rPr>
      <w:rFonts w:asciiTheme="majorHAnsi" w:eastAsiaTheme="majorEastAsia" w:hAnsiTheme="majorHAnsi" w:cstheme="majorBidi"/>
      <w:bCs/>
      <w:color w:val="564B3C" w:themeColor="text2"/>
      <w:sz w:val="28"/>
      <w:szCs w:val="28"/>
    </w:rPr>
  </w:style>
  <w:style w:type="character" w:customStyle="1" w:styleId="Titre3Car">
    <w:name w:val="Titre 3 Car"/>
    <w:basedOn w:val="Policepardfaut"/>
    <w:link w:val="Titre3"/>
    <w:uiPriority w:val="9"/>
    <w:semiHidden/>
    <w:rPr>
      <w:rFonts w:eastAsiaTheme="majorEastAsia" w:cstheme="majorBidi"/>
      <w:b/>
      <w:bCs/>
      <w:color w:val="6B7C71" w:themeColor="accent1" w:themeShade="BF"/>
      <w:sz w:val="24"/>
    </w:rPr>
  </w:style>
  <w:style w:type="character" w:customStyle="1" w:styleId="Titre4Car">
    <w:name w:val="Titre 4 Car"/>
    <w:basedOn w:val="Policepardfaut"/>
    <w:link w:val="Titre4"/>
    <w:uiPriority w:val="9"/>
    <w:semiHidden/>
    <w:rPr>
      <w:rFonts w:asciiTheme="majorHAnsi" w:eastAsiaTheme="majorEastAsia" w:hAnsiTheme="majorHAnsi" w:cstheme="majorBidi"/>
      <w:b/>
      <w:bCs/>
      <w:i/>
      <w:iCs/>
      <w:color w:val="93A299" w:themeColor="accent1"/>
    </w:rPr>
  </w:style>
  <w:style w:type="character" w:customStyle="1" w:styleId="Titre5Car">
    <w:name w:val="Titre 5 Car"/>
    <w:basedOn w:val="Policepardfaut"/>
    <w:link w:val="Titre5"/>
    <w:uiPriority w:val="9"/>
    <w:semiHidden/>
    <w:rPr>
      <w:rFonts w:asciiTheme="majorHAnsi" w:eastAsiaTheme="majorEastAsia" w:hAnsiTheme="majorHAnsi" w:cstheme="majorBidi"/>
      <w:color w:val="47534C" w:themeColor="accent1" w:themeShade="80"/>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47534C" w:themeColor="accent1" w:themeShade="80"/>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pPr>
      <w:spacing w:line="240" w:lineRule="auto"/>
    </w:pPr>
    <w:rPr>
      <w:rFonts w:eastAsiaTheme="minorEastAsia"/>
      <w:b/>
      <w:bCs/>
      <w:smallCaps/>
      <w:color w:val="564B3C" w:themeColor="text2"/>
      <w:spacing w:val="6"/>
      <w:sz w:val="20"/>
      <w:szCs w:val="20"/>
    </w:rPr>
  </w:style>
  <w:style w:type="character" w:styleId="lev">
    <w:name w:val="Strong"/>
    <w:basedOn w:val="Policepardfaut"/>
    <w:uiPriority w:val="22"/>
    <w:qFormat/>
    <w:rPr>
      <w:b/>
      <w:bCs/>
      <w14:numForm w14:val="oldStyle"/>
    </w:rPr>
  </w:style>
  <w:style w:type="character" w:styleId="Accentuation">
    <w:name w:val="Emphasis"/>
    <w:basedOn w:val="Policepardfaut"/>
    <w:uiPriority w:val="20"/>
    <w:qFormat/>
    <w:rPr>
      <w:i/>
      <w:iCs/>
      <w:color w:val="564B3C" w:themeColor="text2"/>
    </w:rPr>
  </w:style>
  <w:style w:type="paragraph" w:styleId="Sansinterligne">
    <w:name w:val="No Spacing"/>
    <w:link w:val="SansinterligneCar"/>
    <w:uiPriority w:val="1"/>
    <w:qFormat/>
    <w:pPr>
      <w:spacing w:after="0" w:line="240" w:lineRule="auto"/>
    </w:pPr>
  </w:style>
  <w:style w:type="character" w:customStyle="1" w:styleId="SansinterligneCar">
    <w:name w:val="Sans interligne Car"/>
    <w:basedOn w:val="Policepardfaut"/>
    <w:link w:val="Sansinterligne"/>
    <w:uiPriority w:val="1"/>
  </w:style>
  <w:style w:type="paragraph" w:styleId="Paragraphedeliste">
    <w:name w:val="List Paragraph"/>
    <w:basedOn w:val="Normal"/>
    <w:uiPriority w:val="34"/>
    <w:qFormat/>
    <w:pPr>
      <w:spacing w:line="240" w:lineRule="auto"/>
      <w:ind w:left="720" w:hanging="288"/>
      <w:contextualSpacing/>
    </w:pPr>
    <w:rPr>
      <w:color w:val="40382D" w:themeColor="text2" w:themeShade="BF"/>
    </w:rPr>
  </w:style>
  <w:style w:type="paragraph" w:styleId="Citation">
    <w:name w:val="Quote"/>
    <w:basedOn w:val="Normal"/>
    <w:next w:val="Normal"/>
    <w:link w:val="CitationCar"/>
    <w:uiPriority w:val="29"/>
    <w:qFormat/>
    <w:pPr>
      <w:spacing w:before="160" w:line="300" w:lineRule="auto"/>
      <w:ind w:left="720" w:right="720"/>
      <w:jc w:val="center"/>
    </w:pPr>
    <w:rPr>
      <w:rFonts w:asciiTheme="majorHAnsi" w:eastAsiaTheme="minorEastAsia" w:hAnsiTheme="majorHAnsi"/>
      <w:iCs/>
      <w:caps/>
      <w:color w:val="93A299" w:themeColor="accent1"/>
      <w:sz w:val="24"/>
      <w14:ligatures w14:val="standard"/>
      <w14:numForm w14:val="oldStyle"/>
    </w:rPr>
  </w:style>
  <w:style w:type="character" w:customStyle="1" w:styleId="CitationCar">
    <w:name w:val="Citation Car"/>
    <w:basedOn w:val="Policepardfaut"/>
    <w:link w:val="Citation"/>
    <w:uiPriority w:val="29"/>
    <w:rPr>
      <w:rFonts w:asciiTheme="majorHAnsi" w:eastAsiaTheme="minorEastAsia" w:hAnsiTheme="majorHAnsi"/>
      <w:iCs/>
      <w:caps/>
      <w:color w:val="93A299" w:themeColor="accent1"/>
      <w:sz w:val="24"/>
      <w14:ligatures w14:val="standard"/>
      <w14:numForm w14:val="oldStyle"/>
    </w:rPr>
  </w:style>
  <w:style w:type="paragraph" w:styleId="Citationintense">
    <w:name w:val="Intense Quote"/>
    <w:basedOn w:val="Normal"/>
    <w:next w:val="Normal"/>
    <w:link w:val="CitationintenseCar"/>
    <w:uiPriority w:val="30"/>
    <w:qFormat/>
    <w:pPr>
      <w:pBdr>
        <w:top w:val="single" w:sz="36" w:space="8" w:color="000000" w:themeColor="text1"/>
        <w:left w:val="single" w:sz="36" w:space="8" w:color="000000" w:themeColor="text1"/>
        <w:bottom w:val="single" w:sz="36" w:space="8" w:color="000000" w:themeColor="text1"/>
        <w:right w:val="single" w:sz="36" w:space="8" w:color="000000" w:themeColor="text1"/>
      </w:pBdr>
      <w:shd w:val="clear" w:color="auto" w:fill="000000" w:themeFill="text1"/>
      <w:spacing w:before="200" w:after="280" w:line="300" w:lineRule="auto"/>
      <w:ind w:left="936" w:right="936"/>
      <w:jc w:val="center"/>
    </w:pPr>
    <w:rPr>
      <w:rFonts w:asciiTheme="majorHAnsi" w:eastAsiaTheme="minorEastAsia" w:hAnsiTheme="majorHAnsi"/>
      <w:bCs/>
      <w:iCs/>
      <w:caps/>
      <w:color w:val="FFFFFF" w:themeColor="background1"/>
      <w:sz w:val="22"/>
      <w14:ligatures w14:val="standard"/>
      <w14:numForm w14:val="oldStyle"/>
    </w:rPr>
  </w:style>
  <w:style w:type="character" w:customStyle="1" w:styleId="CitationintenseCar">
    <w:name w:val="Citation intense Car"/>
    <w:basedOn w:val="Policepardfaut"/>
    <w:link w:val="Citationintense"/>
    <w:uiPriority w:val="30"/>
    <w:rPr>
      <w:rFonts w:asciiTheme="majorHAnsi" w:eastAsiaTheme="minorEastAsia" w:hAnsiTheme="majorHAnsi"/>
      <w:bCs/>
      <w:iCs/>
      <w:caps/>
      <w:color w:val="FFFFFF" w:themeColor="background1"/>
      <w:shd w:val="clear" w:color="auto" w:fill="000000" w:themeFill="text1"/>
      <w14:ligatures w14:val="standard"/>
      <w14:numForm w14:val="oldStyle"/>
    </w:rPr>
  </w:style>
  <w:style w:type="character" w:styleId="Emphaseple">
    <w:name w:val="Subtle Emphasis"/>
    <w:basedOn w:val="Policepardfaut"/>
    <w:uiPriority w:val="19"/>
    <w:qFormat/>
    <w:rPr>
      <w:i/>
      <w:iCs/>
      <w:color w:val="000000"/>
    </w:rPr>
  </w:style>
  <w:style w:type="character" w:styleId="Emphaseintense">
    <w:name w:val="Intense Emphasis"/>
    <w:basedOn w:val="Policepardfaut"/>
    <w:uiPriority w:val="21"/>
    <w:qFormat/>
    <w:rPr>
      <w:b/>
      <w:bCs/>
      <w:i/>
      <w:iCs/>
      <w:color w:val="93A299" w:themeColor="accent1"/>
    </w:rPr>
  </w:style>
  <w:style w:type="character" w:styleId="Rfrenceple">
    <w:name w:val="Subtle Reference"/>
    <w:basedOn w:val="Policepardfaut"/>
    <w:uiPriority w:val="31"/>
    <w:qFormat/>
    <w:rPr>
      <w:smallCaps/>
      <w:color w:val="CF543F" w:themeColor="accent2"/>
      <w:u w:val="single"/>
    </w:rPr>
  </w:style>
  <w:style w:type="character" w:styleId="Rfrenceintense">
    <w:name w:val="Intense Reference"/>
    <w:basedOn w:val="Policepardfaut"/>
    <w:uiPriority w:val="32"/>
    <w:qFormat/>
    <w:rPr>
      <w:b/>
      <w:bCs/>
      <w:smallCaps/>
      <w:color w:val="CF543F" w:themeColor="accent2"/>
      <w:spacing w:val="5"/>
      <w:u w:val="single"/>
    </w:rPr>
  </w:style>
  <w:style w:type="character" w:styleId="Titredulivre">
    <w:name w:val="Book Title"/>
    <w:basedOn w:val="Policepardfaut"/>
    <w:uiPriority w:val="33"/>
    <w:qFormat/>
    <w:rPr>
      <w:b/>
      <w:bCs/>
      <w:caps w:val="0"/>
      <w:smallCaps/>
      <w:spacing w:val="10"/>
    </w:rPr>
  </w:style>
  <w:style w:type="paragraph" w:styleId="NormalWeb">
    <w:name w:val="Normal (Web)"/>
    <w:basedOn w:val="Normal"/>
    <w:uiPriority w:val="99"/>
    <w:unhideWhenUsed/>
    <w:rPr>
      <w:rFonts w:ascii="Times New Roman" w:hAnsi="Times New Roman" w:cs="Times New Roman"/>
      <w:sz w:val="24"/>
      <w:szCs w:val="24"/>
    </w:rPr>
  </w:style>
  <w:style w:type="table" w:styleId="Grilledutableau">
    <w:name w:val="Table Grid"/>
    <w:basedOn w:val="TableauNormal"/>
    <w:uiPriority w:val="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680"/>
        <w:tab w:val="right" w:pos="9360"/>
      </w:tabs>
      <w:spacing w:line="240" w:lineRule="auto"/>
    </w:pPr>
  </w:style>
  <w:style w:type="character" w:customStyle="1" w:styleId="En-tteCar">
    <w:name w:val="En-tête Car"/>
    <w:basedOn w:val="Policepardfaut"/>
    <w:link w:val="En-tte"/>
    <w:uiPriority w:val="99"/>
    <w:rPr>
      <w:sz w:val="21"/>
    </w:rPr>
  </w:style>
  <w:style w:type="paragraph" w:styleId="Pieddepage">
    <w:name w:val="footer"/>
    <w:basedOn w:val="Normal"/>
    <w:link w:val="PieddepageCar"/>
    <w:uiPriority w:val="99"/>
    <w:unhideWhenUsed/>
    <w:pPr>
      <w:tabs>
        <w:tab w:val="center" w:pos="4680"/>
        <w:tab w:val="right" w:pos="9360"/>
      </w:tabs>
      <w:spacing w:line="240" w:lineRule="auto"/>
    </w:pPr>
  </w:style>
  <w:style w:type="character" w:customStyle="1" w:styleId="PieddepageCar">
    <w:name w:val="Pied de page Car"/>
    <w:basedOn w:val="Policepardfaut"/>
    <w:link w:val="Pieddepage"/>
    <w:uiPriority w:val="99"/>
    <w:rPr>
      <w:sz w:val="21"/>
    </w:rPr>
  </w:style>
  <w:style w:type="character" w:styleId="Textedelespacerserv">
    <w:name w:val="Placeholder Text"/>
    <w:basedOn w:val="Policepardfaut"/>
    <w:uiPriority w:val="99"/>
    <w:semiHidden/>
    <w:rPr>
      <w:color w:val="808080"/>
    </w:rPr>
  </w:style>
  <w:style w:type="paragraph" w:customStyle="1" w:styleId="Sous-titredelarticle">
    <w:name w:val="Sous-titre de l’article"/>
    <w:basedOn w:val="Normal"/>
    <w:next w:val="Normal"/>
    <w:qFormat/>
    <w:pPr>
      <w:ind w:firstLine="0"/>
    </w:pPr>
    <w:rPr>
      <w:rFonts w:eastAsiaTheme="minorEastAsia"/>
      <w:color w:val="93A299" w:themeColor="accent1"/>
      <w:kern w:val="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6\Apothecary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E1EB0D4249401693A8E3C4FB5FC150"/>
        <w:category>
          <w:name w:val="Général"/>
          <w:gallery w:val="placeholder"/>
        </w:category>
        <w:types>
          <w:type w:val="bbPlcHdr"/>
        </w:types>
        <w:behaviors>
          <w:behavior w:val="content"/>
        </w:behaviors>
        <w:guid w:val="{1C22DAC5-ADF1-43FE-9B0F-5C8DA72A1615}"/>
      </w:docPartPr>
      <w:docPartBody>
        <w:p w:rsidR="00000000" w:rsidRDefault="00A16FB8">
          <w:pPr>
            <w:pStyle w:val="8FE1EB0D4249401693A8E3C4FB5FC150"/>
          </w:pPr>
          <w:r>
            <w:t>Titre de l’article</w:t>
          </w:r>
        </w:p>
      </w:docPartBody>
    </w:docPart>
    <w:docPart>
      <w:docPartPr>
        <w:name w:val="2B765CA3CA384C37B05285EF60D3F5C4"/>
        <w:category>
          <w:name w:val="Général"/>
          <w:gallery w:val="placeholder"/>
        </w:category>
        <w:types>
          <w:type w:val="bbPlcHdr"/>
        </w:types>
        <w:behaviors>
          <w:behavior w:val="content"/>
        </w:behaviors>
        <w:guid w:val="{5D57B685-25B4-46F4-A037-11F3237EF6A6}"/>
      </w:docPartPr>
      <w:docPartBody>
        <w:p w:rsidR="00000000" w:rsidRDefault="00A16FB8">
          <w:pPr>
            <w:pStyle w:val="2B765CA3CA384C37B05285EF60D3F5C4"/>
          </w:pPr>
          <w:r>
            <w:t>Sous-titre ou résumé de l’article</w:t>
          </w:r>
        </w:p>
      </w:docPartBody>
    </w:docPart>
    <w:docPart>
      <w:docPartPr>
        <w:name w:val="3CAFB4C8E31646D687B9033231272205"/>
        <w:category>
          <w:name w:val="Général"/>
          <w:gallery w:val="placeholder"/>
        </w:category>
        <w:types>
          <w:type w:val="bbPlcHdr"/>
        </w:types>
        <w:behaviors>
          <w:behavior w:val="content"/>
        </w:behaviors>
        <w:guid w:val="{186711AB-3FAD-4B04-AFFF-836229A9FA90}"/>
      </w:docPartPr>
      <w:docPartBody>
        <w:p w:rsidR="0046122A" w:rsidRDefault="00A16FB8">
          <w:r>
            <w:t xml:space="preserve">La plupart des contrôles offrent la possibilité d’utiliser soit la présentation du thème actif, soit une mise en forme que vous spécifiez vous-même.  </w:t>
          </w:r>
        </w:p>
        <w:p w:rsidR="0046122A" w:rsidRDefault="00A16FB8">
          <w:r>
            <w:t xml:space="preserve">Sous </w:t>
          </w:r>
          <w:r>
            <w:t>l'onglet Insertion, les galeries incluent des éléments conçus pour coordonner l'aspect général de votre document. Vous pouvez utiliser ces galeries pour insérer des tableaux, des en-têtes, des pieds de page, des listes, des pages de garde et tout autre blo</w:t>
          </w:r>
          <w:r>
            <w:t>c de construction d'un document. Les images, les graphiques ou les diagrammes que vous créez sont également assortis à l'aspect du document actif.</w:t>
          </w:r>
        </w:p>
        <w:p w:rsidR="0046122A" w:rsidRDefault="00A16FB8">
          <w:r>
            <w:t>Vous pouvez aisément changer la mise en forme du texte sélectionné dans le document en choisissant une présen</w:t>
          </w:r>
          <w:r>
            <w:t>tation dans la galerie Styles rapides de l’onglet Accueil. Vous pouvez également mettre le texte en forme en utilisant les autres contrôles de l’onglet Accueil. La plupart des contrôles offrent la possibilité d’utiliser soit la présentation du thème actif,</w:t>
          </w:r>
          <w:r>
            <w:t xml:space="preserve"> soit une mise en forme que vous spécifiez vous-même.</w:t>
          </w:r>
        </w:p>
        <w:p w:rsidR="0046122A" w:rsidRDefault="00A16FB8">
          <w:r>
            <w:t>Pour modifier l’aspect général de votre document, choisissez de nouveaux éléments dans le groupe Thèmes sous l’onglet Mise en page. Pour changer les choix de présentations disponibles dans la galerie St</w:t>
          </w:r>
          <w:r>
            <w:t>yles rapides, utilisez la commande de modification du style rapide actif.</w:t>
          </w:r>
        </w:p>
        <w:p w:rsidR="00000000" w:rsidRDefault="00A16FB8">
          <w:pPr>
            <w:pStyle w:val="3CAFB4C8E31646D687B9033231272205"/>
          </w:pPr>
          <w:r>
            <w:t>Sous l'onglet Insertion, les galeries incluent des éléments conçus pour coordonner l'aspect général de votre document. Vous pouvez utiliser ces galeries pour insérer des tableaux, de</w:t>
          </w:r>
          <w:r>
            <w:t>s en-têtes, des pieds de page, des listes, des pages de garde et tout autre bloc de construction d'un document. Les images, les graphiques ou les diagrammes que vous créez sont également assortis à l'aspect du document actif.</w:t>
          </w:r>
        </w:p>
      </w:docPartBody>
    </w:docPart>
    <w:docPart>
      <w:docPartPr>
        <w:name w:val="B5C7D9A82C6B4CA4B6EFEDD3C98CF7C8"/>
        <w:category>
          <w:name w:val="Général"/>
          <w:gallery w:val="placeholder"/>
        </w:category>
        <w:types>
          <w:type w:val="bbPlcHdr"/>
        </w:types>
        <w:behaviors>
          <w:behavior w:val="content"/>
        </w:behaviors>
        <w:guid w:val="{DC6A1B2A-5D91-4258-8732-0F97315DCD4C}"/>
      </w:docPartPr>
      <w:docPartBody>
        <w:p w:rsidR="0046122A" w:rsidRDefault="00A16FB8">
          <w:r>
            <w:t>Sous l’onglet Insertion, les g</w:t>
          </w:r>
          <w:r>
            <w:t>aleries incluent des éléments conçus pour coordonner l’aspect général de votre document. Vous pouvez utiliser ces galeries pour insérer des tableaux, des en-têtes, des pieds de page, des listes, des pages de garde et tout autre bloc de construction d’un do</w:t>
          </w:r>
          <w:r>
            <w:t>cument.</w:t>
          </w:r>
        </w:p>
        <w:p w:rsidR="0046122A" w:rsidRDefault="00A16FB8">
          <w:r>
            <w:t>Vous pouvez aisément changer la mise en forme du texte sélectionné dans le document en choisissant une présentation dans la galerie Styles rapides de l’onglet Accueil. Vous pouvez également mettre le texte en forme en utilisant les autres contrôles</w:t>
          </w:r>
          <w:r>
            <w:t xml:space="preserve"> de l’onglet Accueil. La plupart des contrôles offrent la possibilité d’utiliser soit la présentation du thème actif, soit une mise en forme que vous spécifiez vous-même.</w:t>
          </w:r>
        </w:p>
        <w:p w:rsidR="00000000" w:rsidRDefault="00A16FB8">
          <w:pPr>
            <w:pStyle w:val="B5C7D9A82C6B4CA4B6EFEDD3C98CF7C8"/>
          </w:pPr>
          <w:r>
            <w:t>Pour modifier l’aspect général de votre document, choisissez de nouveaux éléments dan</w:t>
          </w:r>
          <w:r>
            <w:t>s le groupe Thèmes sous l’onglet Mise en page. Pour changer les choix de présentations disponibles dans la galerie Styles rapides, utilisez la commande de modification du style rapide actif.</w:t>
          </w:r>
        </w:p>
      </w:docPartBody>
    </w:docPart>
    <w:docPart>
      <w:docPartPr>
        <w:name w:val="22A175B8AF764BEB876CA32B7520635F"/>
        <w:category>
          <w:name w:val="Général"/>
          <w:gallery w:val="placeholder"/>
        </w:category>
        <w:types>
          <w:type w:val="bbPlcHdr"/>
        </w:types>
        <w:behaviors>
          <w:behavior w:val="content"/>
        </w:behaviors>
        <w:guid w:val="{9124820A-2EBB-4930-B338-349197A6DC37}"/>
      </w:docPartPr>
      <w:docPartBody>
        <w:p w:rsidR="00000000" w:rsidRDefault="00A16FB8">
          <w:pPr>
            <w:pStyle w:val="22A175B8AF764BEB876CA32B7520635F"/>
          </w:pPr>
          <w:r>
            <w:rPr>
              <w:rFonts w:ascii="Book Antiqua" w:eastAsia="+mn-ea" w:hAnsi="Book Antiqua" w:cs="+mn-cs"/>
              <w:caps/>
              <w:color w:val="44546A" w:themeColor="text2"/>
              <w:kern w:val="24"/>
              <w:sz w:val="24"/>
              <w:szCs w:val="24"/>
            </w:rPr>
            <w:t>[Titre de votre encadré]</w:t>
          </w:r>
        </w:p>
      </w:docPartBody>
    </w:docPart>
    <w:docPart>
      <w:docPartPr>
        <w:name w:val="A9BCB129C3844D7C9BEF39E0AF8FC9F0"/>
        <w:category>
          <w:name w:val="Général"/>
          <w:gallery w:val="placeholder"/>
        </w:category>
        <w:types>
          <w:type w:val="bbPlcHdr"/>
        </w:types>
        <w:behaviors>
          <w:behavior w:val="content"/>
        </w:behaviors>
        <w:guid w:val="{A5A87210-09F7-43FB-9C1B-EA985A519956}"/>
      </w:docPartPr>
      <w:docPartBody>
        <w:p w:rsidR="00000000" w:rsidRDefault="00A16FB8">
          <w:pPr>
            <w:pStyle w:val="A9BCB129C3844D7C9BEF39E0AF8FC9F0"/>
          </w:pPr>
          <w:r>
            <w:rPr>
              <w:rFonts w:ascii="Century Gothic" w:eastAsia="+mn-ea" w:hAnsi="Century Gothic" w:cs="+mn-cs"/>
              <w:color w:val="44546A" w:themeColor="text2"/>
              <w:kern w:val="24"/>
              <w:sz w:val="20"/>
              <w:szCs w:val="20"/>
            </w:rPr>
            <w:t>[Dans l’onglet Insertion, les galeries proposent des éléments qui sont conçus pour s’intégrer tout naturellement dans l’aspe</w:t>
          </w:r>
          <w:r>
            <w:rPr>
              <w:rFonts w:ascii="Century Gothic" w:eastAsia="+mn-ea" w:hAnsi="Century Gothic" w:cs="+mn-cs"/>
              <w:color w:val="44546A" w:themeColor="text2"/>
              <w:kern w:val="24"/>
              <w:sz w:val="20"/>
              <w:szCs w:val="20"/>
            </w:rPr>
            <w:t xml:space="preserve">ct général de votre document. Vous pouvez utiliser ces galeries pour insérer des tableaux, des en-têtes, des pieds de page, des listes, des pages de garde et tout autre bloc de construction de document. Lorsque vous créez des images, des graphiques ou des </w:t>
          </w:r>
          <w:r>
            <w:rPr>
              <w:rFonts w:ascii="Century Gothic" w:eastAsia="+mn-ea" w:hAnsi="Century Gothic" w:cs="+mn-cs"/>
              <w:color w:val="44546A" w:themeColor="text2"/>
              <w:kern w:val="24"/>
              <w:sz w:val="20"/>
              <w:szCs w:val="20"/>
            </w:rPr>
            <w:t>diagrammes, eux aussi sont assortis à l’aspect de votre document. Dans l’onglet Insertion, les galeries proposent des éléments qui sont conçus pour s’intégrer tout naturellement dans l’aspect général de votre document.]</w:t>
          </w:r>
        </w:p>
      </w:docPartBody>
    </w:docPart>
    <w:docPart>
      <w:docPartPr>
        <w:name w:val="58AC4A75DB4B435C9D3CCF9A08BC4588"/>
        <w:category>
          <w:name w:val="Général"/>
          <w:gallery w:val="placeholder"/>
        </w:category>
        <w:types>
          <w:type w:val="bbPlcHdr"/>
        </w:types>
        <w:behaviors>
          <w:behavior w:val="content"/>
        </w:behaviors>
        <w:guid w:val="{2BD27A1A-1CD4-4E56-ABD7-F73E489B32E5}"/>
      </w:docPartPr>
      <w:docPartBody>
        <w:p w:rsidR="00000000" w:rsidRDefault="00A16FB8">
          <w:pPr>
            <w:pStyle w:val="58AC4A75DB4B435C9D3CCF9A08BC4588"/>
          </w:pPr>
          <w:r>
            <w:rPr>
              <w:color w:val="A6A6A6" w:themeColor="background1" w:themeShade="A6"/>
              <w:sz w:val="18"/>
              <w:szCs w:val="18"/>
            </w:rPr>
            <w:t>[Choisir la date]</w:t>
          </w:r>
        </w:p>
      </w:docPartBody>
    </w:docPart>
    <w:docPart>
      <w:docPartPr>
        <w:name w:val="7B6B9A243AB9488281834CD62E42A745"/>
        <w:category>
          <w:name w:val="Général"/>
          <w:gallery w:val="placeholder"/>
        </w:category>
        <w:types>
          <w:type w:val="bbPlcHdr"/>
        </w:types>
        <w:behaviors>
          <w:behavior w:val="content"/>
        </w:behaviors>
        <w:guid w:val="{5D21ACE6-F3BB-4BE7-ACD5-EA46CF53A75F}"/>
      </w:docPartPr>
      <w:docPartBody>
        <w:p w:rsidR="00000000" w:rsidRDefault="00A16FB8">
          <w:pPr>
            <w:pStyle w:val="7B6B9A243AB9488281834CD62E42A745"/>
          </w:pPr>
          <w:r>
            <w:rPr>
              <w:color w:val="A6A6A6" w:themeColor="background1" w:themeShade="A6"/>
              <w:sz w:val="18"/>
              <w:szCs w:val="18"/>
            </w:rPr>
            <w:t>[Édition 1, volume</w:t>
          </w:r>
          <w:r>
            <w:rPr>
              <w:color w:val="A6A6A6" w:themeColor="background1" w:themeShade="A6"/>
              <w:sz w:val="18"/>
              <w:szCs w:val="18"/>
            </w:rPr>
            <w:t xml:space="preserve">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mn-cs">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FB8"/>
    <w:rsid w:val="00A16F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FE1EB0D4249401693A8E3C4FB5FC150">
    <w:name w:val="8FE1EB0D4249401693A8E3C4FB5FC150"/>
  </w:style>
  <w:style w:type="paragraph" w:customStyle="1" w:styleId="2B765CA3CA384C37B05285EF60D3F5C4">
    <w:name w:val="2B765CA3CA384C37B05285EF60D3F5C4"/>
  </w:style>
  <w:style w:type="paragraph" w:customStyle="1" w:styleId="3CAFB4C8E31646D687B9033231272205">
    <w:name w:val="3CAFB4C8E31646D687B9033231272205"/>
  </w:style>
  <w:style w:type="paragraph" w:customStyle="1" w:styleId="B5C7D9A82C6B4CA4B6EFEDD3C98CF7C8">
    <w:name w:val="B5C7D9A82C6B4CA4B6EFEDD3C98CF7C8"/>
  </w:style>
  <w:style w:type="paragraph" w:customStyle="1" w:styleId="22A175B8AF764BEB876CA32B7520635F">
    <w:name w:val="22A175B8AF764BEB876CA32B7520635F"/>
  </w:style>
  <w:style w:type="paragraph" w:customStyle="1" w:styleId="A9BCB129C3844D7C9BEF39E0AF8FC9F0">
    <w:name w:val="A9BCB129C3844D7C9BEF39E0AF8FC9F0"/>
  </w:style>
  <w:style w:type="paragraph" w:customStyle="1" w:styleId="58AC4A75DB4B435C9D3CCF9A08BC4588">
    <w:name w:val="58AC4A75DB4B435C9D3CCF9A08BC4588"/>
  </w:style>
  <w:style w:type="paragraph" w:customStyle="1" w:styleId="7B6B9A243AB9488281834CD62E42A745">
    <w:name w:val="7B6B9A243AB9488281834CD62E42A7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pothecary">
  <a:themeElements>
    <a:clrScheme name="Apothecary">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Apothecary">
      <a:majorFont>
        <a:latin typeface="Book Antiqua"/>
        <a:ea typeface=""/>
        <a:cs typeface=""/>
        <a:font script="Jpan" typeface="HGS明朝B"/>
        <a:font script="Hang" typeface="HY견명조"/>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ゴシック"/>
        <a:font script="Hang" typeface="HY견명조"/>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pothecary">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ApothecaryNewsletter</Template>
  <TotalTime>1</TotalTime>
  <Pages>2</Pages>
  <Words>356</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2018-09-26T19:16:00Z</dcterms:created>
  <dcterms:modified xsi:type="dcterms:W3CDTF">2018-09-26T19:17:00Z</dcterms:modified>
</cp:coreProperties>
</file>